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34C41" w14:textId="70F492B4" w:rsidR="001A2C10" w:rsidRPr="00DE47AE" w:rsidRDefault="00C848D5" w:rsidP="001A18B9">
      <w:pPr>
        <w:spacing w:after="0" w:line="240" w:lineRule="auto"/>
        <w:ind w:left="6372"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="001A2C10" w:rsidRPr="001A18B9">
        <w:rPr>
          <w:rFonts w:ascii="Times New Roman" w:hAnsi="Times New Roman" w:cs="Times New Roman"/>
        </w:rPr>
        <w:t>Додаток</w:t>
      </w:r>
      <w:proofErr w:type="spellEnd"/>
      <w:r w:rsidR="007A7950">
        <w:rPr>
          <w:rFonts w:ascii="Times New Roman" w:hAnsi="Times New Roman" w:cs="Times New Roman"/>
          <w:lang w:val="uk-UA"/>
        </w:rPr>
        <w:t xml:space="preserve"> </w:t>
      </w:r>
    </w:p>
    <w:p w14:paraId="30D10932" w14:textId="77777777" w:rsidR="001A2C10" w:rsidRPr="001A18B9" w:rsidRDefault="001A2C10" w:rsidP="001A18B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A18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1A18B9">
        <w:rPr>
          <w:rFonts w:ascii="Times New Roman" w:hAnsi="Times New Roman" w:cs="Times New Roman"/>
          <w:lang w:val="uk-UA"/>
        </w:rPr>
        <w:tab/>
      </w:r>
      <w:r w:rsidR="001A18B9">
        <w:rPr>
          <w:rFonts w:ascii="Times New Roman" w:hAnsi="Times New Roman" w:cs="Times New Roman"/>
          <w:lang w:val="uk-UA"/>
        </w:rPr>
        <w:tab/>
      </w:r>
      <w:r w:rsidR="001A18B9">
        <w:rPr>
          <w:rFonts w:ascii="Times New Roman" w:hAnsi="Times New Roman" w:cs="Times New Roman"/>
        </w:rPr>
        <w:t xml:space="preserve">  ЗАТВЕРДЖЕНО</w:t>
      </w:r>
    </w:p>
    <w:p w14:paraId="5E5A83C1" w14:textId="77777777" w:rsidR="001A2C10" w:rsidRPr="001A18B9" w:rsidRDefault="001A2C10" w:rsidP="001A18B9">
      <w:pPr>
        <w:spacing w:after="0" w:line="240" w:lineRule="auto"/>
        <w:rPr>
          <w:rFonts w:ascii="Times New Roman" w:hAnsi="Times New Roman" w:cs="Times New Roman"/>
        </w:rPr>
      </w:pPr>
      <w:r w:rsidRPr="001A18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1A18B9">
        <w:rPr>
          <w:rFonts w:ascii="Times New Roman" w:hAnsi="Times New Roman" w:cs="Times New Roman"/>
          <w:lang w:val="uk-UA"/>
        </w:rPr>
        <w:tab/>
        <w:t xml:space="preserve">  </w:t>
      </w:r>
      <w:proofErr w:type="spellStart"/>
      <w:r w:rsidRPr="001A18B9">
        <w:rPr>
          <w:rFonts w:ascii="Times New Roman" w:hAnsi="Times New Roman" w:cs="Times New Roman"/>
        </w:rPr>
        <w:t>рішення</w:t>
      </w:r>
      <w:proofErr w:type="spellEnd"/>
      <w:r w:rsidRPr="001A18B9">
        <w:rPr>
          <w:rFonts w:ascii="Times New Roman" w:hAnsi="Times New Roman" w:cs="Times New Roman"/>
        </w:rPr>
        <w:t xml:space="preserve"> </w:t>
      </w:r>
      <w:proofErr w:type="spellStart"/>
      <w:r w:rsidRPr="001A18B9">
        <w:rPr>
          <w:rFonts w:ascii="Times New Roman" w:hAnsi="Times New Roman" w:cs="Times New Roman"/>
        </w:rPr>
        <w:t>виконкому</w:t>
      </w:r>
      <w:proofErr w:type="spellEnd"/>
    </w:p>
    <w:p w14:paraId="1BFCB593" w14:textId="77777777" w:rsidR="00280336" w:rsidRPr="001A2C10" w:rsidRDefault="001A18B9" w:rsidP="0028033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від</w:t>
      </w:r>
      <w:r w:rsidR="00280336">
        <w:rPr>
          <w:rFonts w:ascii="Times New Roman" w:hAnsi="Times New Roman" w:cs="Times New Roman"/>
          <w:lang w:val="uk-UA"/>
        </w:rPr>
        <w:t xml:space="preserve"> </w:t>
      </w:r>
      <w:r w:rsidR="002803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13.05.2</w:t>
      </w:r>
      <w:r w:rsidR="00280336" w:rsidRPr="001A2C10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020 № </w:t>
      </w:r>
      <w:r w:rsidR="002803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200</w:t>
      </w:r>
    </w:p>
    <w:p w14:paraId="517D5B01" w14:textId="48CE9115" w:rsidR="001A2C10" w:rsidRPr="001A18B9" w:rsidRDefault="001A2C10" w:rsidP="001A18B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511911AD" w14:textId="77777777" w:rsidR="001A2C10" w:rsidRPr="006D44D1" w:rsidRDefault="001A2C10" w:rsidP="006D44D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A18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14:paraId="49C7EB4B" w14:textId="77777777" w:rsidR="001A18B9" w:rsidRDefault="001A18B9" w:rsidP="006D44D1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b/>
          <w:bCs/>
          <w:color w:val="000000"/>
          <w:lang w:val="uk-UA"/>
        </w:rPr>
      </w:pPr>
      <w:r w:rsidRPr="001A18B9">
        <w:rPr>
          <w:rStyle w:val="rvts23"/>
          <w:b/>
          <w:bCs/>
          <w:color w:val="000000"/>
        </w:rPr>
        <w:t>ПОЛОЖЕННЯ</w:t>
      </w:r>
      <w:r w:rsidRPr="001A18B9">
        <w:rPr>
          <w:color w:val="000000"/>
        </w:rPr>
        <w:br/>
      </w:r>
      <w:r w:rsidR="00905CA5" w:rsidRPr="00905CA5">
        <w:rPr>
          <w:b/>
          <w:bCs/>
          <w:color w:val="000000"/>
        </w:rPr>
        <w:t xml:space="preserve">про </w:t>
      </w:r>
      <w:proofErr w:type="spellStart"/>
      <w:r w:rsidR="00905CA5" w:rsidRPr="00905CA5">
        <w:rPr>
          <w:b/>
          <w:bCs/>
          <w:color w:val="000000"/>
        </w:rPr>
        <w:t>конкурсну</w:t>
      </w:r>
      <w:proofErr w:type="spellEnd"/>
      <w:r w:rsidR="00905CA5" w:rsidRPr="00905CA5">
        <w:rPr>
          <w:b/>
          <w:bCs/>
          <w:color w:val="000000"/>
        </w:rPr>
        <w:t xml:space="preserve"> </w:t>
      </w:r>
      <w:proofErr w:type="spellStart"/>
      <w:r w:rsidR="00905CA5" w:rsidRPr="00905CA5">
        <w:rPr>
          <w:b/>
          <w:bCs/>
          <w:color w:val="000000"/>
        </w:rPr>
        <w:t>комісію</w:t>
      </w:r>
      <w:proofErr w:type="spellEnd"/>
      <w:r w:rsidR="00905CA5" w:rsidRPr="00905CA5">
        <w:rPr>
          <w:b/>
          <w:bCs/>
          <w:color w:val="000000"/>
        </w:rPr>
        <w:t xml:space="preserve"> з </w:t>
      </w:r>
      <w:proofErr w:type="spellStart"/>
      <w:proofErr w:type="gramStart"/>
      <w:r w:rsidR="00905CA5" w:rsidRPr="00905CA5">
        <w:rPr>
          <w:b/>
          <w:bCs/>
          <w:color w:val="000000"/>
        </w:rPr>
        <w:t>проведення</w:t>
      </w:r>
      <w:proofErr w:type="spellEnd"/>
      <w:r w:rsidR="00905CA5" w:rsidRPr="00905CA5">
        <w:rPr>
          <w:b/>
          <w:bCs/>
          <w:color w:val="000000"/>
        </w:rPr>
        <w:t xml:space="preserve">  конкурсу</w:t>
      </w:r>
      <w:proofErr w:type="gramEnd"/>
      <w:r w:rsidR="00905CA5" w:rsidRPr="00905CA5">
        <w:rPr>
          <w:b/>
          <w:bCs/>
          <w:color w:val="000000"/>
          <w:lang w:val="uk-UA"/>
        </w:rPr>
        <w:t xml:space="preserve"> </w:t>
      </w:r>
      <w:r w:rsidR="006235E6">
        <w:rPr>
          <w:b/>
          <w:bCs/>
          <w:color w:val="000000"/>
        </w:rPr>
        <w:t xml:space="preserve">на </w:t>
      </w:r>
      <w:proofErr w:type="spellStart"/>
      <w:r w:rsidR="006235E6">
        <w:rPr>
          <w:b/>
          <w:bCs/>
          <w:color w:val="000000"/>
        </w:rPr>
        <w:t>зайняття</w:t>
      </w:r>
      <w:proofErr w:type="spellEnd"/>
      <w:r w:rsidR="006235E6">
        <w:rPr>
          <w:b/>
          <w:bCs/>
          <w:color w:val="000000"/>
        </w:rPr>
        <w:t xml:space="preserve"> посад </w:t>
      </w:r>
      <w:proofErr w:type="spellStart"/>
      <w:r w:rsidR="006235E6">
        <w:rPr>
          <w:b/>
          <w:bCs/>
          <w:color w:val="000000"/>
        </w:rPr>
        <w:t>керівник</w:t>
      </w:r>
      <w:r w:rsidR="006235E6">
        <w:rPr>
          <w:b/>
          <w:bCs/>
          <w:color w:val="000000"/>
          <w:lang w:val="uk-UA"/>
        </w:rPr>
        <w:t>ів</w:t>
      </w:r>
      <w:proofErr w:type="spellEnd"/>
      <w:r w:rsidR="00905CA5" w:rsidRPr="00905CA5">
        <w:rPr>
          <w:b/>
          <w:bCs/>
          <w:color w:val="000000"/>
        </w:rPr>
        <w:t xml:space="preserve"> </w:t>
      </w:r>
      <w:proofErr w:type="spellStart"/>
      <w:r w:rsidR="00905CA5" w:rsidRPr="00905CA5">
        <w:rPr>
          <w:b/>
          <w:bCs/>
          <w:color w:val="000000"/>
        </w:rPr>
        <w:t>надавач</w:t>
      </w:r>
      <w:r w:rsidR="006235E6">
        <w:rPr>
          <w:b/>
          <w:bCs/>
          <w:color w:val="000000"/>
          <w:lang w:val="uk-UA"/>
        </w:rPr>
        <w:t>ів</w:t>
      </w:r>
      <w:proofErr w:type="spellEnd"/>
      <w:r w:rsidR="00905CA5" w:rsidRPr="00905CA5">
        <w:rPr>
          <w:b/>
          <w:bCs/>
          <w:color w:val="000000"/>
        </w:rPr>
        <w:t xml:space="preserve"> </w:t>
      </w:r>
      <w:proofErr w:type="spellStart"/>
      <w:r w:rsidR="00905CA5" w:rsidRPr="00905CA5">
        <w:rPr>
          <w:b/>
          <w:bCs/>
          <w:color w:val="000000"/>
        </w:rPr>
        <w:t>соціальних</w:t>
      </w:r>
      <w:proofErr w:type="spellEnd"/>
      <w:r w:rsidR="00905CA5" w:rsidRPr="00905CA5">
        <w:rPr>
          <w:b/>
          <w:bCs/>
          <w:color w:val="000000"/>
        </w:rPr>
        <w:t xml:space="preserve"> </w:t>
      </w:r>
      <w:proofErr w:type="spellStart"/>
      <w:r w:rsidR="00905CA5" w:rsidRPr="00905CA5">
        <w:rPr>
          <w:b/>
          <w:bCs/>
          <w:color w:val="000000"/>
        </w:rPr>
        <w:t>послуг</w:t>
      </w:r>
      <w:proofErr w:type="spellEnd"/>
      <w:r w:rsidR="00905CA5" w:rsidRPr="00905CA5">
        <w:rPr>
          <w:b/>
          <w:bCs/>
          <w:color w:val="000000"/>
        </w:rPr>
        <w:t xml:space="preserve"> </w:t>
      </w:r>
      <w:proofErr w:type="spellStart"/>
      <w:r w:rsidR="00905CA5" w:rsidRPr="00905CA5">
        <w:rPr>
          <w:b/>
          <w:bCs/>
          <w:color w:val="000000"/>
        </w:rPr>
        <w:t>комунального</w:t>
      </w:r>
      <w:proofErr w:type="spellEnd"/>
      <w:r w:rsidR="00905CA5" w:rsidRPr="00905CA5">
        <w:rPr>
          <w:b/>
          <w:bCs/>
          <w:color w:val="000000"/>
        </w:rPr>
        <w:t xml:space="preserve"> сектору </w:t>
      </w:r>
      <w:r w:rsidR="00DF4347">
        <w:rPr>
          <w:b/>
          <w:bCs/>
          <w:color w:val="000000"/>
          <w:lang w:val="uk-UA"/>
        </w:rPr>
        <w:t>м. Дружківка</w:t>
      </w:r>
    </w:p>
    <w:p w14:paraId="159A8719" w14:textId="77777777" w:rsidR="007A7950" w:rsidRDefault="007A7950" w:rsidP="007A7950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rPr>
          <w:b/>
          <w:bCs/>
          <w:color w:val="000000"/>
          <w:lang w:val="uk-UA"/>
        </w:rPr>
      </w:pPr>
      <w:proofErr w:type="spellStart"/>
      <w:r w:rsidRPr="007A7950">
        <w:rPr>
          <w:b/>
          <w:bCs/>
          <w:color w:val="000000"/>
        </w:rPr>
        <w:t>Загальні</w:t>
      </w:r>
      <w:proofErr w:type="spellEnd"/>
      <w:r w:rsidRPr="007A7950">
        <w:rPr>
          <w:b/>
          <w:bCs/>
          <w:color w:val="000000"/>
        </w:rPr>
        <w:t xml:space="preserve"> </w:t>
      </w:r>
      <w:proofErr w:type="spellStart"/>
      <w:r w:rsidRPr="007A7950">
        <w:rPr>
          <w:b/>
          <w:bCs/>
          <w:color w:val="000000"/>
        </w:rPr>
        <w:t>положення</w:t>
      </w:r>
      <w:proofErr w:type="spellEnd"/>
    </w:p>
    <w:p w14:paraId="643D7E4E" w14:textId="77777777" w:rsidR="007A7950" w:rsidRPr="007A7950" w:rsidRDefault="007A7950" w:rsidP="007A7950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rPr>
          <w:color w:val="000000"/>
          <w:lang w:val="uk-UA"/>
        </w:rPr>
      </w:pPr>
    </w:p>
    <w:p w14:paraId="26236754" w14:textId="77777777" w:rsidR="00905CA5" w:rsidRPr="006235E6" w:rsidRDefault="001A18B9" w:rsidP="006235E6">
      <w:pPr>
        <w:pStyle w:val="rvps2"/>
        <w:shd w:val="clear" w:color="auto" w:fill="FFFFFF"/>
        <w:spacing w:before="0" w:beforeAutospacing="0" w:after="150" w:afterAutospacing="0"/>
        <w:ind w:firstLine="448"/>
        <w:jc w:val="both"/>
        <w:rPr>
          <w:color w:val="000000"/>
          <w:lang w:val="uk-UA"/>
        </w:rPr>
      </w:pPr>
      <w:bookmarkStart w:id="0" w:name="n9"/>
      <w:bookmarkStart w:id="1" w:name="n10"/>
      <w:bookmarkEnd w:id="0"/>
      <w:bookmarkEnd w:id="1"/>
      <w:r>
        <w:rPr>
          <w:color w:val="000000"/>
        </w:rPr>
        <w:t xml:space="preserve">1. </w:t>
      </w:r>
      <w:proofErr w:type="spellStart"/>
      <w:r>
        <w:rPr>
          <w:color w:val="000000"/>
        </w:rPr>
        <w:t>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Положення</w:t>
      </w:r>
      <w:proofErr w:type="spellEnd"/>
      <w:r>
        <w:rPr>
          <w:color w:val="000000"/>
        </w:rPr>
        <w:t xml:space="preserve"> </w:t>
      </w:r>
      <w:proofErr w:type="spellStart"/>
      <w:r w:rsidR="00905CA5">
        <w:rPr>
          <w:color w:val="000000"/>
          <w:shd w:val="clear" w:color="auto" w:fill="FFFFFF"/>
        </w:rPr>
        <w:t>визначає</w:t>
      </w:r>
      <w:proofErr w:type="spellEnd"/>
      <w:r w:rsidR="00905CA5">
        <w:rPr>
          <w:color w:val="000000"/>
          <w:shd w:val="clear" w:color="auto" w:fill="FFFFFF"/>
        </w:rPr>
        <w:t xml:space="preserve"> порядок </w:t>
      </w:r>
      <w:proofErr w:type="spellStart"/>
      <w:r w:rsidR="00905CA5">
        <w:rPr>
          <w:color w:val="000000"/>
          <w:shd w:val="clear" w:color="auto" w:fill="FFFFFF"/>
        </w:rPr>
        <w:t>роботи</w:t>
      </w:r>
      <w:proofErr w:type="spellEnd"/>
      <w:r w:rsidR="00905CA5">
        <w:rPr>
          <w:color w:val="000000"/>
          <w:shd w:val="clear" w:color="auto" w:fill="FFFFFF"/>
        </w:rPr>
        <w:t xml:space="preserve"> </w:t>
      </w:r>
      <w:proofErr w:type="spellStart"/>
      <w:r w:rsidR="00905CA5">
        <w:rPr>
          <w:color w:val="000000"/>
          <w:shd w:val="clear" w:color="auto" w:fill="FFFFFF"/>
        </w:rPr>
        <w:t>конкурсної</w:t>
      </w:r>
      <w:proofErr w:type="spellEnd"/>
      <w:r w:rsidR="00905CA5">
        <w:rPr>
          <w:color w:val="000000"/>
          <w:shd w:val="clear" w:color="auto" w:fill="FFFFFF"/>
        </w:rPr>
        <w:t xml:space="preserve"> </w:t>
      </w:r>
      <w:proofErr w:type="spellStart"/>
      <w:r w:rsidR="00905CA5">
        <w:rPr>
          <w:color w:val="000000"/>
          <w:shd w:val="clear" w:color="auto" w:fill="FFFFFF"/>
        </w:rPr>
        <w:t>комісії</w:t>
      </w:r>
      <w:proofErr w:type="spellEnd"/>
      <w:r w:rsidR="00905CA5">
        <w:rPr>
          <w:color w:val="000000"/>
          <w:shd w:val="clear" w:color="auto" w:fill="FFFFFF"/>
        </w:rPr>
        <w:t xml:space="preserve"> з </w:t>
      </w:r>
      <w:proofErr w:type="spellStart"/>
      <w:r w:rsidR="00905CA5">
        <w:rPr>
          <w:color w:val="000000"/>
          <w:shd w:val="clear" w:color="auto" w:fill="FFFFFF"/>
        </w:rPr>
        <w:t>проведення</w:t>
      </w:r>
      <w:proofErr w:type="spellEnd"/>
      <w:r w:rsidR="00905CA5">
        <w:rPr>
          <w:color w:val="000000"/>
          <w:shd w:val="clear" w:color="auto" w:fill="FFFFFF"/>
        </w:rPr>
        <w:t xml:space="preserve"> конкурсу на </w:t>
      </w:r>
      <w:proofErr w:type="spellStart"/>
      <w:r w:rsidR="00905CA5">
        <w:rPr>
          <w:color w:val="000000"/>
          <w:shd w:val="clear" w:color="auto" w:fill="FFFFFF"/>
        </w:rPr>
        <w:t>зайняття</w:t>
      </w:r>
      <w:proofErr w:type="spellEnd"/>
      <w:r w:rsidR="00905CA5">
        <w:rPr>
          <w:color w:val="000000"/>
          <w:shd w:val="clear" w:color="auto" w:fill="FFFFFF"/>
        </w:rPr>
        <w:t xml:space="preserve"> посад</w:t>
      </w:r>
      <w:r w:rsidR="00905CA5">
        <w:rPr>
          <w:color w:val="000000"/>
          <w:shd w:val="clear" w:color="auto" w:fill="FFFFFF"/>
          <w:lang w:val="uk-UA"/>
        </w:rPr>
        <w:t xml:space="preserve"> </w:t>
      </w:r>
      <w:r w:rsidR="006235E6">
        <w:rPr>
          <w:color w:val="000000"/>
          <w:shd w:val="clear" w:color="auto" w:fill="FFFFFF"/>
          <w:lang w:val="uk-UA"/>
        </w:rPr>
        <w:t>керівників надавачів</w:t>
      </w:r>
      <w:r w:rsidR="00905CA5" w:rsidRPr="00905CA5">
        <w:rPr>
          <w:color w:val="000000"/>
          <w:shd w:val="clear" w:color="auto" w:fill="FFFFFF"/>
          <w:lang w:val="uk-UA"/>
        </w:rPr>
        <w:t xml:space="preserve"> соціальних послуг комунального сектору</w:t>
      </w:r>
      <w:r w:rsidR="00DF4347">
        <w:rPr>
          <w:color w:val="000000"/>
          <w:shd w:val="clear" w:color="auto" w:fill="FFFFFF"/>
          <w:lang w:val="uk-UA"/>
        </w:rPr>
        <w:t xml:space="preserve"> м. Дружківка</w:t>
      </w:r>
      <w:r w:rsidR="00905CA5">
        <w:rPr>
          <w:color w:val="000000"/>
          <w:shd w:val="clear" w:color="auto" w:fill="FFFFFF"/>
        </w:rPr>
        <w:t xml:space="preserve"> </w:t>
      </w:r>
      <w:r w:rsidR="00DF4347">
        <w:rPr>
          <w:color w:val="000000"/>
          <w:shd w:val="clear" w:color="auto" w:fill="FFFFFF"/>
        </w:rPr>
        <w:t>(</w:t>
      </w:r>
      <w:proofErr w:type="spellStart"/>
      <w:r w:rsidR="00DF4347">
        <w:rPr>
          <w:color w:val="000000"/>
          <w:shd w:val="clear" w:color="auto" w:fill="FFFFFF"/>
        </w:rPr>
        <w:t>далі</w:t>
      </w:r>
      <w:proofErr w:type="spellEnd"/>
      <w:r w:rsidR="00DF4347">
        <w:rPr>
          <w:color w:val="000000"/>
          <w:shd w:val="clear" w:color="auto" w:fill="FFFFFF"/>
        </w:rPr>
        <w:t xml:space="preserve"> - </w:t>
      </w:r>
      <w:r w:rsidR="00DF4347">
        <w:rPr>
          <w:color w:val="000000"/>
          <w:shd w:val="clear" w:color="auto" w:fill="FFFFFF"/>
          <w:lang w:val="uk-UA"/>
        </w:rPr>
        <w:t>Положення</w:t>
      </w:r>
      <w:r w:rsidR="00905CA5">
        <w:rPr>
          <w:color w:val="000000"/>
          <w:shd w:val="clear" w:color="auto" w:fill="FFFFFF"/>
        </w:rPr>
        <w:t>).</w:t>
      </w:r>
      <w:r w:rsidR="00905CA5">
        <w:rPr>
          <w:color w:val="000000"/>
        </w:rPr>
        <w:t xml:space="preserve"> </w:t>
      </w:r>
      <w:bookmarkStart w:id="2" w:name="n11"/>
      <w:bookmarkEnd w:id="2"/>
    </w:p>
    <w:p w14:paraId="373FD80F" w14:textId="77777777" w:rsidR="001A18B9" w:rsidRPr="00905CA5" w:rsidRDefault="001A18B9" w:rsidP="006235E6">
      <w:pPr>
        <w:pStyle w:val="rvps2"/>
        <w:shd w:val="clear" w:color="auto" w:fill="FFFFFF"/>
        <w:spacing w:before="0" w:beforeAutospacing="0" w:after="150" w:afterAutospacing="0"/>
        <w:ind w:firstLine="448"/>
        <w:jc w:val="both"/>
      </w:pPr>
      <w:r w:rsidRPr="006D44D1">
        <w:t xml:space="preserve">2.У </w:t>
      </w:r>
      <w:proofErr w:type="spellStart"/>
      <w:r w:rsidRPr="006D44D1">
        <w:t>цьому</w:t>
      </w:r>
      <w:proofErr w:type="spellEnd"/>
      <w:r w:rsidRPr="006D44D1">
        <w:t xml:space="preserve"> </w:t>
      </w:r>
      <w:proofErr w:type="spellStart"/>
      <w:r w:rsidRPr="006D44D1">
        <w:t>Положенні</w:t>
      </w:r>
      <w:proofErr w:type="spellEnd"/>
      <w:r w:rsidRPr="006D44D1">
        <w:t xml:space="preserve"> </w:t>
      </w:r>
      <w:proofErr w:type="spellStart"/>
      <w:r w:rsidRPr="006D44D1">
        <w:t>терміни</w:t>
      </w:r>
      <w:proofErr w:type="spellEnd"/>
      <w:r w:rsidRPr="006D44D1">
        <w:t xml:space="preserve"> </w:t>
      </w:r>
      <w:proofErr w:type="spellStart"/>
      <w:r w:rsidRPr="006D44D1">
        <w:t>вживаються</w:t>
      </w:r>
      <w:proofErr w:type="spellEnd"/>
      <w:r w:rsidRPr="006D44D1">
        <w:t xml:space="preserve"> у </w:t>
      </w:r>
      <w:proofErr w:type="spellStart"/>
      <w:r w:rsidRPr="006D44D1">
        <w:t>значенні</w:t>
      </w:r>
      <w:proofErr w:type="spellEnd"/>
      <w:r w:rsidRPr="006D44D1">
        <w:t xml:space="preserve">, </w:t>
      </w:r>
      <w:proofErr w:type="spellStart"/>
      <w:r w:rsidRPr="006D44D1">
        <w:t>наведеному</w:t>
      </w:r>
      <w:proofErr w:type="spellEnd"/>
      <w:r w:rsidRPr="006D44D1">
        <w:t xml:space="preserve"> у Законах</w:t>
      </w:r>
      <w:r w:rsidR="006235E6">
        <w:rPr>
          <w:lang w:val="uk-UA"/>
        </w:rPr>
        <w:t xml:space="preserve">           </w:t>
      </w:r>
      <w:r w:rsidRPr="006D44D1">
        <w:t xml:space="preserve"> </w:t>
      </w:r>
      <w:proofErr w:type="spellStart"/>
      <w:r w:rsidRPr="006D44D1">
        <w:t>України</w:t>
      </w:r>
      <w:proofErr w:type="spellEnd"/>
      <w:r w:rsidRPr="006D44D1">
        <w:t> </w:t>
      </w:r>
      <w:hyperlink r:id="rId5" w:tgtFrame="_blank" w:history="1">
        <w:r w:rsidRPr="00905CA5">
          <w:rPr>
            <w:rStyle w:val="a5"/>
            <w:color w:val="auto"/>
            <w:u w:val="none"/>
          </w:rPr>
          <w:t xml:space="preserve">“Про </w:t>
        </w:r>
        <w:proofErr w:type="spellStart"/>
        <w:r w:rsidRPr="00905CA5">
          <w:rPr>
            <w:rStyle w:val="a5"/>
            <w:color w:val="auto"/>
            <w:u w:val="none"/>
          </w:rPr>
          <w:t>соціальні</w:t>
        </w:r>
        <w:proofErr w:type="spellEnd"/>
        <w:r w:rsidRPr="00905CA5">
          <w:rPr>
            <w:rStyle w:val="a5"/>
            <w:color w:val="auto"/>
            <w:u w:val="none"/>
          </w:rPr>
          <w:t xml:space="preserve"> </w:t>
        </w:r>
        <w:proofErr w:type="spellStart"/>
        <w:r w:rsidRPr="00905CA5">
          <w:rPr>
            <w:rStyle w:val="a5"/>
            <w:color w:val="auto"/>
            <w:u w:val="none"/>
          </w:rPr>
          <w:t>послуги</w:t>
        </w:r>
        <w:proofErr w:type="spellEnd"/>
        <w:r w:rsidRPr="00905CA5">
          <w:rPr>
            <w:rStyle w:val="a5"/>
            <w:color w:val="auto"/>
            <w:u w:val="none"/>
          </w:rPr>
          <w:t>”</w:t>
        </w:r>
      </w:hyperlink>
      <w:r w:rsidRPr="00905CA5">
        <w:t>, </w:t>
      </w:r>
      <w:hyperlink r:id="rId6" w:tgtFrame="_blank" w:history="1">
        <w:r w:rsidRPr="00905CA5">
          <w:rPr>
            <w:rStyle w:val="a5"/>
            <w:color w:val="auto"/>
            <w:u w:val="none"/>
          </w:rPr>
          <w:t xml:space="preserve">“Про </w:t>
        </w:r>
        <w:proofErr w:type="spellStart"/>
        <w:r w:rsidRPr="00905CA5">
          <w:rPr>
            <w:rStyle w:val="a5"/>
            <w:color w:val="auto"/>
            <w:u w:val="none"/>
          </w:rPr>
          <w:t>соціальну</w:t>
        </w:r>
        <w:proofErr w:type="spellEnd"/>
        <w:r w:rsidRPr="00905CA5">
          <w:rPr>
            <w:rStyle w:val="a5"/>
            <w:color w:val="auto"/>
            <w:u w:val="none"/>
          </w:rPr>
          <w:t xml:space="preserve"> роботу з </w:t>
        </w:r>
        <w:proofErr w:type="spellStart"/>
        <w:r w:rsidRPr="00905CA5">
          <w:rPr>
            <w:rStyle w:val="a5"/>
            <w:color w:val="auto"/>
            <w:u w:val="none"/>
          </w:rPr>
          <w:t>сім’ями</w:t>
        </w:r>
        <w:proofErr w:type="spellEnd"/>
        <w:r w:rsidRPr="00905CA5">
          <w:rPr>
            <w:rStyle w:val="a5"/>
            <w:color w:val="auto"/>
            <w:u w:val="none"/>
          </w:rPr>
          <w:t xml:space="preserve">, </w:t>
        </w:r>
        <w:proofErr w:type="spellStart"/>
        <w:r w:rsidRPr="00905CA5">
          <w:rPr>
            <w:rStyle w:val="a5"/>
            <w:color w:val="auto"/>
            <w:u w:val="none"/>
          </w:rPr>
          <w:t>дітьми</w:t>
        </w:r>
        <w:proofErr w:type="spellEnd"/>
        <w:r w:rsidRPr="00905CA5">
          <w:rPr>
            <w:rStyle w:val="a5"/>
            <w:color w:val="auto"/>
            <w:u w:val="none"/>
          </w:rPr>
          <w:t xml:space="preserve"> та </w:t>
        </w:r>
        <w:proofErr w:type="spellStart"/>
        <w:r w:rsidRPr="00905CA5">
          <w:rPr>
            <w:rStyle w:val="a5"/>
            <w:color w:val="auto"/>
            <w:u w:val="none"/>
          </w:rPr>
          <w:t>молоддю</w:t>
        </w:r>
        <w:proofErr w:type="spellEnd"/>
        <w:r w:rsidRPr="00905CA5">
          <w:rPr>
            <w:rStyle w:val="a5"/>
            <w:color w:val="auto"/>
            <w:u w:val="none"/>
          </w:rPr>
          <w:t>”</w:t>
        </w:r>
      </w:hyperlink>
      <w:r w:rsidRPr="00905CA5">
        <w:t>, </w:t>
      </w:r>
      <w:hyperlink r:id="rId7" w:tgtFrame="_blank" w:history="1">
        <w:r w:rsidRPr="00905CA5">
          <w:rPr>
            <w:rStyle w:val="a5"/>
            <w:color w:val="auto"/>
            <w:u w:val="none"/>
          </w:rPr>
          <w:t xml:space="preserve">“Про </w:t>
        </w:r>
        <w:proofErr w:type="spellStart"/>
        <w:r w:rsidRPr="00905CA5">
          <w:rPr>
            <w:rStyle w:val="a5"/>
            <w:color w:val="auto"/>
            <w:u w:val="none"/>
          </w:rPr>
          <w:t>запобігання</w:t>
        </w:r>
        <w:proofErr w:type="spellEnd"/>
        <w:r w:rsidRPr="00905CA5">
          <w:rPr>
            <w:rStyle w:val="a5"/>
            <w:color w:val="auto"/>
            <w:u w:val="none"/>
          </w:rPr>
          <w:t xml:space="preserve"> </w:t>
        </w:r>
        <w:proofErr w:type="spellStart"/>
        <w:r w:rsidRPr="00905CA5">
          <w:rPr>
            <w:rStyle w:val="a5"/>
            <w:color w:val="auto"/>
            <w:u w:val="none"/>
          </w:rPr>
          <w:t>корупції</w:t>
        </w:r>
        <w:proofErr w:type="spellEnd"/>
        <w:r w:rsidRPr="00905CA5">
          <w:rPr>
            <w:rStyle w:val="a5"/>
            <w:color w:val="auto"/>
            <w:u w:val="none"/>
          </w:rPr>
          <w:t>”</w:t>
        </w:r>
      </w:hyperlink>
      <w:r w:rsidRPr="00905CA5">
        <w:t>.</w:t>
      </w:r>
    </w:p>
    <w:p w14:paraId="2750896C" w14:textId="77777777" w:rsidR="00905CA5" w:rsidRDefault="001A18B9" w:rsidP="006235E6">
      <w:pPr>
        <w:pStyle w:val="rvps2"/>
        <w:shd w:val="clear" w:color="auto" w:fill="FFFFFF"/>
        <w:spacing w:before="0" w:beforeAutospacing="0" w:after="150" w:afterAutospacing="0"/>
        <w:ind w:firstLine="448"/>
        <w:jc w:val="both"/>
        <w:rPr>
          <w:color w:val="000000"/>
          <w:lang w:val="uk-UA"/>
        </w:rPr>
      </w:pPr>
      <w:bookmarkStart w:id="3" w:name="n12"/>
      <w:bookmarkEnd w:id="3"/>
      <w:r>
        <w:rPr>
          <w:color w:val="000000"/>
        </w:rPr>
        <w:t>3.</w:t>
      </w:r>
      <w:r w:rsidR="00DF4347">
        <w:rPr>
          <w:color w:val="000000"/>
        </w:rPr>
        <w:t xml:space="preserve">Конкурсна </w:t>
      </w:r>
      <w:proofErr w:type="spellStart"/>
      <w:r w:rsidR="00DF4347">
        <w:rPr>
          <w:color w:val="000000"/>
        </w:rPr>
        <w:t>комісія</w:t>
      </w:r>
      <w:proofErr w:type="spellEnd"/>
      <w:r w:rsidR="00DF4347">
        <w:rPr>
          <w:color w:val="000000"/>
          <w:shd w:val="clear" w:color="auto" w:fill="FFFFFF"/>
        </w:rPr>
        <w:t xml:space="preserve"> з </w:t>
      </w:r>
      <w:proofErr w:type="spellStart"/>
      <w:r w:rsidR="00DF4347">
        <w:rPr>
          <w:color w:val="000000"/>
          <w:shd w:val="clear" w:color="auto" w:fill="FFFFFF"/>
        </w:rPr>
        <w:t>проведення</w:t>
      </w:r>
      <w:proofErr w:type="spellEnd"/>
      <w:r w:rsidR="00DF4347">
        <w:rPr>
          <w:color w:val="000000"/>
          <w:shd w:val="clear" w:color="auto" w:fill="FFFFFF"/>
        </w:rPr>
        <w:t xml:space="preserve"> конкурсу на </w:t>
      </w:r>
      <w:proofErr w:type="spellStart"/>
      <w:r w:rsidR="00DF4347">
        <w:rPr>
          <w:color w:val="000000"/>
          <w:shd w:val="clear" w:color="auto" w:fill="FFFFFF"/>
        </w:rPr>
        <w:t>зайняття</w:t>
      </w:r>
      <w:proofErr w:type="spellEnd"/>
      <w:r w:rsidR="00DF4347">
        <w:rPr>
          <w:color w:val="000000"/>
          <w:shd w:val="clear" w:color="auto" w:fill="FFFFFF"/>
        </w:rPr>
        <w:t xml:space="preserve"> посад</w:t>
      </w:r>
      <w:r w:rsidR="00DF4347">
        <w:rPr>
          <w:color w:val="000000"/>
          <w:shd w:val="clear" w:color="auto" w:fill="FFFFFF"/>
          <w:lang w:val="uk-UA"/>
        </w:rPr>
        <w:t xml:space="preserve"> </w:t>
      </w:r>
      <w:r w:rsidR="006235E6">
        <w:rPr>
          <w:color w:val="000000"/>
          <w:shd w:val="clear" w:color="auto" w:fill="FFFFFF"/>
          <w:lang w:val="uk-UA"/>
        </w:rPr>
        <w:t>керівників надавачів</w:t>
      </w:r>
      <w:r w:rsidR="00DF4347" w:rsidRPr="00905CA5">
        <w:rPr>
          <w:color w:val="000000"/>
          <w:shd w:val="clear" w:color="auto" w:fill="FFFFFF"/>
          <w:lang w:val="uk-UA"/>
        </w:rPr>
        <w:t xml:space="preserve"> соціальних послуг комунального сектору</w:t>
      </w:r>
      <w:r w:rsidR="00DF4347">
        <w:rPr>
          <w:color w:val="000000"/>
          <w:shd w:val="clear" w:color="auto" w:fill="FFFFFF"/>
          <w:lang w:val="uk-UA"/>
        </w:rPr>
        <w:t xml:space="preserve"> м. Дружківка</w:t>
      </w:r>
      <w:r w:rsidR="00DF4347">
        <w:rPr>
          <w:color w:val="000000"/>
          <w:shd w:val="clear" w:color="auto" w:fill="FFFFFF"/>
        </w:rPr>
        <w:t xml:space="preserve"> (</w:t>
      </w:r>
      <w:proofErr w:type="spellStart"/>
      <w:r w:rsidR="00DF4347">
        <w:rPr>
          <w:color w:val="000000"/>
          <w:shd w:val="clear" w:color="auto" w:fill="FFFFFF"/>
        </w:rPr>
        <w:t>далі</w:t>
      </w:r>
      <w:proofErr w:type="spellEnd"/>
      <w:r w:rsidR="00DF4347">
        <w:rPr>
          <w:color w:val="000000"/>
          <w:shd w:val="clear" w:color="auto" w:fill="FFFFFF"/>
        </w:rPr>
        <w:t xml:space="preserve"> – </w:t>
      </w:r>
      <w:r w:rsidR="00DF4347">
        <w:rPr>
          <w:color w:val="000000"/>
          <w:shd w:val="clear" w:color="auto" w:fill="FFFFFF"/>
          <w:lang w:val="uk-UA"/>
        </w:rPr>
        <w:t xml:space="preserve">Конкурсна комісія) у </w:t>
      </w:r>
      <w:r w:rsidR="00905CA5" w:rsidRPr="00905CA5">
        <w:rPr>
          <w:color w:val="000000"/>
        </w:rPr>
        <w:t xml:space="preserve"> </w:t>
      </w:r>
      <w:proofErr w:type="spellStart"/>
      <w:r w:rsidR="00905CA5" w:rsidRPr="00905CA5">
        <w:rPr>
          <w:color w:val="000000"/>
        </w:rPr>
        <w:t>своїй</w:t>
      </w:r>
      <w:proofErr w:type="spellEnd"/>
      <w:r w:rsidR="00905CA5" w:rsidRPr="00905CA5">
        <w:rPr>
          <w:color w:val="000000"/>
        </w:rPr>
        <w:t xml:space="preserve"> </w:t>
      </w:r>
      <w:proofErr w:type="spellStart"/>
      <w:r w:rsidR="00905CA5" w:rsidRPr="00905CA5">
        <w:rPr>
          <w:color w:val="000000"/>
        </w:rPr>
        <w:t>діяльності</w:t>
      </w:r>
      <w:proofErr w:type="spellEnd"/>
      <w:r w:rsidR="00905CA5" w:rsidRPr="00905CA5">
        <w:rPr>
          <w:color w:val="000000"/>
        </w:rPr>
        <w:t xml:space="preserve"> </w:t>
      </w:r>
      <w:proofErr w:type="spellStart"/>
      <w:r w:rsidR="00905CA5" w:rsidRPr="00905CA5">
        <w:rPr>
          <w:color w:val="000000"/>
        </w:rPr>
        <w:t>керується</w:t>
      </w:r>
      <w:proofErr w:type="spellEnd"/>
      <w:r w:rsidR="00905CA5" w:rsidRPr="00905CA5">
        <w:rPr>
          <w:color w:val="000000"/>
        </w:rPr>
        <w:t> </w:t>
      </w:r>
      <w:proofErr w:type="spellStart"/>
      <w:r w:rsidR="0089499F">
        <w:fldChar w:fldCharType="begin"/>
      </w:r>
      <w:r w:rsidR="0089499F">
        <w:instrText xml:space="preserve"> HYPERLINK "https://zakon.rada.gov.ua/laws/show/254%D0%BA/96-%D0%B2%D1%80" \t "_blank" </w:instrText>
      </w:r>
      <w:r w:rsidR="0089499F">
        <w:fldChar w:fldCharType="separate"/>
      </w:r>
      <w:r w:rsidR="00905CA5" w:rsidRPr="009E1225">
        <w:rPr>
          <w:rStyle w:val="a5"/>
          <w:color w:val="auto"/>
          <w:u w:val="none"/>
        </w:rPr>
        <w:t>Конституцією</w:t>
      </w:r>
      <w:proofErr w:type="spellEnd"/>
      <w:r w:rsidR="00905CA5" w:rsidRPr="009E1225">
        <w:rPr>
          <w:rStyle w:val="a5"/>
          <w:color w:val="auto"/>
          <w:u w:val="none"/>
        </w:rPr>
        <w:t xml:space="preserve"> </w:t>
      </w:r>
      <w:proofErr w:type="spellStart"/>
      <w:r w:rsidR="00905CA5" w:rsidRPr="009E1225">
        <w:rPr>
          <w:rStyle w:val="a5"/>
          <w:color w:val="auto"/>
          <w:u w:val="none"/>
        </w:rPr>
        <w:t>України</w:t>
      </w:r>
      <w:proofErr w:type="spellEnd"/>
      <w:r w:rsidR="0089499F">
        <w:rPr>
          <w:rStyle w:val="a5"/>
          <w:color w:val="auto"/>
          <w:u w:val="none"/>
        </w:rPr>
        <w:fldChar w:fldCharType="end"/>
      </w:r>
      <w:r w:rsidR="00905CA5" w:rsidRPr="009E1225">
        <w:t>, Зак</w:t>
      </w:r>
      <w:r w:rsidR="00905CA5" w:rsidRPr="009E1225">
        <w:rPr>
          <w:color w:val="000000"/>
        </w:rPr>
        <w:t xml:space="preserve">онами </w:t>
      </w:r>
      <w:proofErr w:type="spellStart"/>
      <w:r w:rsidR="00905CA5" w:rsidRPr="009E1225">
        <w:rPr>
          <w:color w:val="000000"/>
        </w:rPr>
        <w:t>України</w:t>
      </w:r>
      <w:proofErr w:type="spellEnd"/>
      <w:r w:rsidR="00905CA5" w:rsidRPr="009E1225">
        <w:rPr>
          <w:color w:val="000000"/>
        </w:rPr>
        <w:t xml:space="preserve">, актами Президента </w:t>
      </w:r>
      <w:proofErr w:type="spellStart"/>
      <w:r w:rsidR="00905CA5" w:rsidRPr="009E1225">
        <w:rPr>
          <w:color w:val="000000"/>
        </w:rPr>
        <w:t>України</w:t>
      </w:r>
      <w:proofErr w:type="spellEnd"/>
      <w:r w:rsidR="00905CA5" w:rsidRPr="009E1225">
        <w:rPr>
          <w:color w:val="000000"/>
        </w:rPr>
        <w:t xml:space="preserve"> і </w:t>
      </w:r>
      <w:proofErr w:type="spellStart"/>
      <w:r w:rsidR="00905CA5" w:rsidRPr="009E1225">
        <w:rPr>
          <w:color w:val="000000"/>
        </w:rPr>
        <w:t>Кабінету</w:t>
      </w:r>
      <w:proofErr w:type="spellEnd"/>
      <w:r w:rsidR="00905CA5" w:rsidRPr="009E1225">
        <w:rPr>
          <w:color w:val="000000"/>
        </w:rPr>
        <w:t xml:space="preserve"> </w:t>
      </w:r>
      <w:proofErr w:type="spellStart"/>
      <w:r w:rsidR="00905CA5" w:rsidRPr="009E1225">
        <w:rPr>
          <w:color w:val="000000"/>
        </w:rPr>
        <w:t>Міністрі</w:t>
      </w:r>
      <w:r w:rsidR="00905CA5" w:rsidRPr="00905CA5">
        <w:rPr>
          <w:color w:val="000000"/>
        </w:rPr>
        <w:t>в</w:t>
      </w:r>
      <w:proofErr w:type="spellEnd"/>
      <w:r w:rsidR="00905CA5" w:rsidRPr="00905CA5">
        <w:rPr>
          <w:color w:val="000000"/>
        </w:rPr>
        <w:t xml:space="preserve"> </w:t>
      </w:r>
      <w:proofErr w:type="spellStart"/>
      <w:r w:rsidR="00905CA5" w:rsidRPr="00905CA5">
        <w:rPr>
          <w:color w:val="000000"/>
        </w:rPr>
        <w:t>України</w:t>
      </w:r>
      <w:proofErr w:type="spellEnd"/>
      <w:r w:rsidR="00905CA5" w:rsidRPr="00905CA5">
        <w:rPr>
          <w:color w:val="000000"/>
        </w:rPr>
        <w:t xml:space="preserve">, </w:t>
      </w:r>
      <w:proofErr w:type="spellStart"/>
      <w:r w:rsidR="00905CA5" w:rsidRPr="00905CA5">
        <w:rPr>
          <w:color w:val="000000"/>
        </w:rPr>
        <w:t>іншими</w:t>
      </w:r>
      <w:proofErr w:type="spellEnd"/>
      <w:r w:rsidR="00905CA5" w:rsidRPr="00905CA5">
        <w:rPr>
          <w:color w:val="000000"/>
        </w:rPr>
        <w:t xml:space="preserve"> норма</w:t>
      </w:r>
      <w:r w:rsidR="00905CA5">
        <w:rPr>
          <w:color w:val="000000"/>
        </w:rPr>
        <w:t>тивно-</w:t>
      </w:r>
      <w:proofErr w:type="spellStart"/>
      <w:r w:rsidR="00905CA5">
        <w:rPr>
          <w:color w:val="000000"/>
        </w:rPr>
        <w:t>правовими</w:t>
      </w:r>
      <w:proofErr w:type="spellEnd"/>
      <w:r w:rsidR="00905CA5">
        <w:rPr>
          <w:color w:val="000000"/>
        </w:rPr>
        <w:t xml:space="preserve"> актами </w:t>
      </w:r>
      <w:proofErr w:type="spellStart"/>
      <w:r w:rsidR="00905CA5">
        <w:rPr>
          <w:color w:val="000000"/>
        </w:rPr>
        <w:t>України</w:t>
      </w:r>
      <w:proofErr w:type="spellEnd"/>
      <w:r w:rsidR="0042196E">
        <w:rPr>
          <w:color w:val="000000"/>
          <w:lang w:val="uk-UA"/>
        </w:rPr>
        <w:t xml:space="preserve">, рішеннями міської ради та її виконавчих органів, розпорядженнями міського голови </w:t>
      </w:r>
      <w:r w:rsidR="00905CA5" w:rsidRPr="00905CA5">
        <w:rPr>
          <w:color w:val="000000"/>
        </w:rPr>
        <w:t xml:space="preserve">та </w:t>
      </w:r>
      <w:proofErr w:type="spellStart"/>
      <w:r w:rsidR="00905CA5" w:rsidRPr="00905CA5">
        <w:rPr>
          <w:color w:val="000000"/>
        </w:rPr>
        <w:t>цим</w:t>
      </w:r>
      <w:proofErr w:type="spellEnd"/>
      <w:r w:rsidR="00905CA5" w:rsidRPr="00905CA5">
        <w:rPr>
          <w:color w:val="000000"/>
        </w:rPr>
        <w:t xml:space="preserve"> </w:t>
      </w:r>
      <w:proofErr w:type="spellStart"/>
      <w:r w:rsidR="00905CA5" w:rsidRPr="00905CA5">
        <w:rPr>
          <w:color w:val="000000"/>
        </w:rPr>
        <w:t>Положенням</w:t>
      </w:r>
      <w:proofErr w:type="spellEnd"/>
      <w:r w:rsidR="00905CA5" w:rsidRPr="00905CA5">
        <w:rPr>
          <w:color w:val="000000"/>
        </w:rPr>
        <w:t>.</w:t>
      </w:r>
    </w:p>
    <w:p w14:paraId="57B4C322" w14:textId="77777777" w:rsidR="001A18B9" w:rsidRDefault="001A18B9" w:rsidP="006235E6">
      <w:pPr>
        <w:pStyle w:val="rvps2"/>
        <w:shd w:val="clear" w:color="auto" w:fill="FFFFFF"/>
        <w:spacing w:before="0" w:beforeAutospacing="0" w:after="150" w:afterAutospacing="0"/>
        <w:ind w:firstLine="448"/>
        <w:jc w:val="both"/>
        <w:rPr>
          <w:color w:val="000000"/>
        </w:rPr>
      </w:pPr>
      <w:bookmarkStart w:id="4" w:name="n19"/>
      <w:bookmarkEnd w:id="4"/>
      <w:r>
        <w:rPr>
          <w:color w:val="000000"/>
        </w:rPr>
        <w:t xml:space="preserve">4.Підставою для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конкурсу</w:t>
      </w:r>
      <w:r w:rsidR="00DE47AE" w:rsidRPr="00DE47AE">
        <w:t xml:space="preserve"> </w:t>
      </w:r>
      <w:r w:rsidR="00DE47AE" w:rsidRPr="00DE47AE">
        <w:rPr>
          <w:color w:val="000000"/>
        </w:rPr>
        <w:t xml:space="preserve">на </w:t>
      </w:r>
      <w:proofErr w:type="spellStart"/>
      <w:r w:rsidR="00DE47AE" w:rsidRPr="00DE47AE">
        <w:rPr>
          <w:color w:val="000000"/>
        </w:rPr>
        <w:t>зайняття</w:t>
      </w:r>
      <w:proofErr w:type="spellEnd"/>
      <w:r w:rsidR="00DE47AE" w:rsidRPr="00DE47AE">
        <w:rPr>
          <w:color w:val="000000"/>
        </w:rPr>
        <w:t xml:space="preserve"> посади </w:t>
      </w:r>
      <w:proofErr w:type="spellStart"/>
      <w:r w:rsidR="00DE47AE" w:rsidRPr="00DE47AE">
        <w:rPr>
          <w:color w:val="000000"/>
        </w:rPr>
        <w:t>керівника</w:t>
      </w:r>
      <w:proofErr w:type="spellEnd"/>
      <w:r w:rsidR="00DE47AE" w:rsidRPr="00DE47AE">
        <w:rPr>
          <w:color w:val="000000"/>
        </w:rPr>
        <w:t xml:space="preserve"> </w:t>
      </w:r>
      <w:proofErr w:type="spellStart"/>
      <w:r w:rsidR="00DE47AE" w:rsidRPr="00DE47AE">
        <w:rPr>
          <w:color w:val="000000"/>
        </w:rPr>
        <w:t>надавача</w:t>
      </w:r>
      <w:proofErr w:type="spellEnd"/>
      <w:r w:rsidR="00DE47AE" w:rsidRPr="00DE47AE">
        <w:rPr>
          <w:color w:val="000000"/>
        </w:rPr>
        <w:t xml:space="preserve"> </w:t>
      </w:r>
      <w:proofErr w:type="spellStart"/>
      <w:r w:rsidR="00DE47AE" w:rsidRPr="00DE47AE">
        <w:rPr>
          <w:color w:val="000000"/>
        </w:rPr>
        <w:t>соціальних</w:t>
      </w:r>
      <w:proofErr w:type="spellEnd"/>
      <w:r w:rsidR="00DE47AE" w:rsidRPr="00DE47AE">
        <w:rPr>
          <w:color w:val="000000"/>
        </w:rPr>
        <w:t xml:space="preserve"> </w:t>
      </w:r>
      <w:proofErr w:type="spellStart"/>
      <w:r w:rsidR="00DE47AE" w:rsidRPr="00DE47AE">
        <w:rPr>
          <w:color w:val="000000"/>
        </w:rPr>
        <w:t>послуг</w:t>
      </w:r>
      <w:proofErr w:type="spellEnd"/>
      <w:r w:rsidR="00DE47AE" w:rsidRPr="00DE47AE">
        <w:rPr>
          <w:color w:val="000000"/>
        </w:rPr>
        <w:t xml:space="preserve"> </w:t>
      </w:r>
      <w:proofErr w:type="spellStart"/>
      <w:r w:rsidR="00DE47AE" w:rsidRPr="00DE47AE">
        <w:rPr>
          <w:color w:val="000000"/>
        </w:rPr>
        <w:t>комунального</w:t>
      </w:r>
      <w:proofErr w:type="spellEnd"/>
      <w:r w:rsidR="00DE47AE" w:rsidRPr="00DE47AE">
        <w:rPr>
          <w:color w:val="000000"/>
        </w:rPr>
        <w:t xml:space="preserve"> сектору м. </w:t>
      </w:r>
      <w:proofErr w:type="spellStart"/>
      <w:r w:rsidR="00DE47AE" w:rsidRPr="00DE47AE">
        <w:rPr>
          <w:color w:val="000000"/>
        </w:rPr>
        <w:t>Дружківка</w:t>
      </w:r>
      <w:proofErr w:type="spellEnd"/>
      <w:r>
        <w:rPr>
          <w:color w:val="000000"/>
        </w:rPr>
        <w:t xml:space="preserve"> є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</w:t>
      </w:r>
      <w:r w:rsidR="007E7073">
        <w:rPr>
          <w:color w:val="000000"/>
          <w:lang w:val="uk-UA"/>
        </w:rPr>
        <w:t xml:space="preserve">Виконавчого комітету Дружківської міської ради </w:t>
      </w:r>
      <w:r>
        <w:rPr>
          <w:color w:val="000000"/>
        </w:rPr>
        <w:t>(</w:t>
      </w:r>
      <w:proofErr w:type="spellStart"/>
      <w:r>
        <w:rPr>
          <w:color w:val="000000"/>
        </w:rPr>
        <w:t>далі</w:t>
      </w:r>
      <w:proofErr w:type="spellEnd"/>
      <w:r>
        <w:rPr>
          <w:color w:val="000000"/>
        </w:rPr>
        <w:t xml:space="preserve"> - орган </w:t>
      </w:r>
      <w:proofErr w:type="spellStart"/>
      <w:r>
        <w:rPr>
          <w:color w:val="000000"/>
        </w:rPr>
        <w:t>управління</w:t>
      </w:r>
      <w:proofErr w:type="spellEnd"/>
      <w:r>
        <w:rPr>
          <w:color w:val="000000"/>
        </w:rPr>
        <w:t>).</w:t>
      </w:r>
    </w:p>
    <w:p w14:paraId="4CAED375" w14:textId="77777777" w:rsidR="001A18B9" w:rsidRDefault="009E1225" w:rsidP="006235E6">
      <w:pPr>
        <w:pStyle w:val="rvps2"/>
        <w:shd w:val="clear" w:color="auto" w:fill="FFFFFF"/>
        <w:spacing w:before="0" w:beforeAutospacing="0" w:after="150" w:afterAutospacing="0"/>
        <w:ind w:firstLine="448"/>
        <w:jc w:val="both"/>
        <w:rPr>
          <w:color w:val="000000"/>
          <w:lang w:val="uk-UA"/>
        </w:rPr>
      </w:pPr>
      <w:bookmarkStart w:id="5" w:name="n20"/>
      <w:bookmarkStart w:id="6" w:name="n25"/>
      <w:bookmarkStart w:id="7" w:name="n36"/>
      <w:bookmarkEnd w:id="5"/>
      <w:bookmarkEnd w:id="6"/>
      <w:bookmarkEnd w:id="7"/>
      <w:r>
        <w:rPr>
          <w:color w:val="000000"/>
          <w:lang w:val="uk-UA"/>
        </w:rPr>
        <w:t>5</w:t>
      </w:r>
      <w:r w:rsidR="002E7CA4">
        <w:rPr>
          <w:color w:val="000000"/>
        </w:rPr>
        <w:t>.</w:t>
      </w:r>
      <w:r w:rsidR="002E7CA4">
        <w:rPr>
          <w:color w:val="000000"/>
          <w:lang w:val="uk-UA"/>
        </w:rPr>
        <w:t>К</w:t>
      </w:r>
      <w:proofErr w:type="spellStart"/>
      <w:r w:rsidR="002E7CA4">
        <w:rPr>
          <w:color w:val="000000"/>
        </w:rPr>
        <w:t>онкурс</w:t>
      </w:r>
      <w:proofErr w:type="spellEnd"/>
      <w:r w:rsidR="002E7CA4">
        <w:rPr>
          <w:color w:val="000000"/>
        </w:rPr>
        <w:t xml:space="preserve"> на </w:t>
      </w:r>
      <w:proofErr w:type="spellStart"/>
      <w:r w:rsidR="002E7CA4">
        <w:rPr>
          <w:color w:val="000000"/>
        </w:rPr>
        <w:t>зайняття</w:t>
      </w:r>
      <w:proofErr w:type="spellEnd"/>
      <w:r w:rsidR="002E7CA4">
        <w:rPr>
          <w:color w:val="000000"/>
        </w:rPr>
        <w:t xml:space="preserve"> посади </w:t>
      </w:r>
      <w:proofErr w:type="spellStart"/>
      <w:r w:rsidR="002E7CA4">
        <w:rPr>
          <w:color w:val="000000"/>
        </w:rPr>
        <w:t>керівника</w:t>
      </w:r>
      <w:proofErr w:type="spellEnd"/>
      <w:r w:rsidR="002E7CA4">
        <w:rPr>
          <w:color w:val="000000"/>
        </w:rPr>
        <w:t xml:space="preserve"> </w:t>
      </w:r>
      <w:proofErr w:type="spellStart"/>
      <w:r w:rsidR="002E7CA4">
        <w:rPr>
          <w:color w:val="000000"/>
        </w:rPr>
        <w:t>надавача</w:t>
      </w:r>
      <w:proofErr w:type="spellEnd"/>
      <w:r w:rsidR="002E7CA4">
        <w:rPr>
          <w:color w:val="000000"/>
        </w:rPr>
        <w:t xml:space="preserve"> </w:t>
      </w:r>
      <w:proofErr w:type="spellStart"/>
      <w:r w:rsidR="002E7CA4">
        <w:rPr>
          <w:color w:val="000000"/>
        </w:rPr>
        <w:t>соціальних</w:t>
      </w:r>
      <w:proofErr w:type="spellEnd"/>
      <w:r w:rsidR="002E7CA4">
        <w:rPr>
          <w:color w:val="000000"/>
        </w:rPr>
        <w:t xml:space="preserve"> </w:t>
      </w:r>
      <w:proofErr w:type="spellStart"/>
      <w:r w:rsidR="002E7CA4">
        <w:rPr>
          <w:color w:val="000000"/>
        </w:rPr>
        <w:t>послуг</w:t>
      </w:r>
      <w:proofErr w:type="spellEnd"/>
      <w:r w:rsidR="002E7CA4">
        <w:rPr>
          <w:color w:val="000000"/>
        </w:rPr>
        <w:t xml:space="preserve"> </w:t>
      </w:r>
      <w:proofErr w:type="spellStart"/>
      <w:r w:rsidR="002E7CA4">
        <w:rPr>
          <w:color w:val="000000"/>
        </w:rPr>
        <w:t>комунального</w:t>
      </w:r>
      <w:proofErr w:type="spellEnd"/>
      <w:r w:rsidR="002E7CA4">
        <w:rPr>
          <w:color w:val="000000"/>
        </w:rPr>
        <w:t xml:space="preserve"> сектору</w:t>
      </w:r>
      <w:r w:rsidR="008565EE">
        <w:rPr>
          <w:color w:val="000000"/>
          <w:lang w:val="uk-UA"/>
        </w:rPr>
        <w:t xml:space="preserve"> </w:t>
      </w:r>
      <w:r w:rsidR="00DF4347">
        <w:rPr>
          <w:color w:val="000000"/>
          <w:lang w:val="uk-UA"/>
        </w:rPr>
        <w:t xml:space="preserve">м. Дружківка </w:t>
      </w:r>
      <w:r w:rsidR="008565EE">
        <w:rPr>
          <w:color w:val="000000"/>
          <w:lang w:val="uk-UA"/>
        </w:rPr>
        <w:t>(далі – претендента)</w:t>
      </w:r>
      <w:r w:rsidR="002E7CA4">
        <w:rPr>
          <w:color w:val="000000"/>
        </w:rPr>
        <w:t xml:space="preserve"> </w:t>
      </w:r>
      <w:r w:rsidR="001A18B9">
        <w:rPr>
          <w:color w:val="000000"/>
        </w:rPr>
        <w:t xml:space="preserve"> провод</w:t>
      </w:r>
      <w:r w:rsidR="002E7CA4">
        <w:rPr>
          <w:color w:val="000000"/>
          <w:lang w:val="uk-UA"/>
        </w:rPr>
        <w:t>и</w:t>
      </w:r>
      <w:proofErr w:type="spellStart"/>
      <w:r w:rsidR="001A18B9">
        <w:rPr>
          <w:color w:val="000000"/>
        </w:rPr>
        <w:t>ться</w:t>
      </w:r>
      <w:proofErr w:type="spellEnd"/>
      <w:r w:rsidR="001A18B9">
        <w:rPr>
          <w:color w:val="000000"/>
        </w:rPr>
        <w:t xml:space="preserve"> у </w:t>
      </w:r>
      <w:proofErr w:type="spellStart"/>
      <w:r w:rsidR="001A18B9">
        <w:rPr>
          <w:color w:val="000000"/>
        </w:rPr>
        <w:t>приміщенні</w:t>
      </w:r>
      <w:proofErr w:type="spellEnd"/>
      <w:r w:rsidR="001A18B9">
        <w:rPr>
          <w:color w:val="000000"/>
        </w:rPr>
        <w:t xml:space="preserve"> органу </w:t>
      </w:r>
      <w:proofErr w:type="spellStart"/>
      <w:r w:rsidR="001A18B9">
        <w:rPr>
          <w:color w:val="000000"/>
        </w:rPr>
        <w:t>управління</w:t>
      </w:r>
      <w:proofErr w:type="spellEnd"/>
      <w:r w:rsidR="001A18B9">
        <w:rPr>
          <w:color w:val="000000"/>
        </w:rPr>
        <w:t>.</w:t>
      </w:r>
    </w:p>
    <w:p w14:paraId="69F2FCC1" w14:textId="77777777" w:rsidR="007A7950" w:rsidRPr="007A7950" w:rsidRDefault="007A7950" w:rsidP="007A7950">
      <w:pPr>
        <w:pStyle w:val="rvps2"/>
        <w:shd w:val="clear" w:color="auto" w:fill="FFFFFF"/>
        <w:spacing w:before="0" w:beforeAutospacing="0" w:after="150" w:afterAutospacing="0"/>
        <w:ind w:left="2832" w:firstLine="708"/>
        <w:jc w:val="both"/>
        <w:rPr>
          <w:color w:val="000000"/>
          <w:lang w:val="uk-UA"/>
        </w:rPr>
      </w:pPr>
      <w:r w:rsidRPr="006235E6">
        <w:rPr>
          <w:b/>
          <w:bCs/>
          <w:color w:val="000000"/>
          <w:lang w:val="uk-UA"/>
        </w:rPr>
        <w:t>Склад Конкурсної комісії</w:t>
      </w:r>
    </w:p>
    <w:p w14:paraId="29D75C5E" w14:textId="77777777" w:rsidR="00B37B46" w:rsidRDefault="009E1225" w:rsidP="009E122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8" w:name="n37"/>
      <w:bookmarkEnd w:id="8"/>
      <w:r>
        <w:rPr>
          <w:color w:val="000000"/>
          <w:lang w:val="uk-UA"/>
        </w:rPr>
        <w:t>6</w:t>
      </w:r>
      <w:r w:rsidR="001A18B9" w:rsidRPr="006235E6">
        <w:rPr>
          <w:color w:val="000000"/>
          <w:lang w:val="uk-UA"/>
        </w:rPr>
        <w:t>.</w:t>
      </w:r>
      <w:r w:rsidRPr="009E1225">
        <w:rPr>
          <w:color w:val="000000"/>
        </w:rPr>
        <w:t> </w:t>
      </w:r>
      <w:r w:rsidR="00B37B46" w:rsidRPr="006235E6">
        <w:rPr>
          <w:color w:val="000000"/>
          <w:lang w:val="uk-UA"/>
        </w:rPr>
        <w:t xml:space="preserve">Персональний склад конкурсної комісії затверджується рішенням </w:t>
      </w:r>
      <w:r w:rsidR="00B37B46">
        <w:rPr>
          <w:color w:val="000000"/>
          <w:lang w:val="uk-UA"/>
        </w:rPr>
        <w:t>виконавчого комітету Дружківської міської ради</w:t>
      </w:r>
      <w:r w:rsidR="00B37B46" w:rsidRPr="006235E6">
        <w:rPr>
          <w:color w:val="000000"/>
          <w:lang w:val="uk-UA"/>
        </w:rPr>
        <w:t>.</w:t>
      </w:r>
    </w:p>
    <w:p w14:paraId="45FF5D56" w14:textId="77777777" w:rsidR="009E1225" w:rsidRPr="006235E6" w:rsidRDefault="00B37B46" w:rsidP="009E122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r w:rsidRPr="009E1225">
        <w:rPr>
          <w:color w:val="000000"/>
        </w:rPr>
        <w:t>7.</w:t>
      </w:r>
      <w:r w:rsidR="006235E6" w:rsidRPr="00B37B46">
        <w:rPr>
          <w:color w:val="000000"/>
          <w:lang w:val="uk-UA"/>
        </w:rPr>
        <w:t>До складу конкурсної комісії у рівній кількості входять представники суб’єктів системи надання соціальних послуг, визначених</w:t>
      </w:r>
      <w:r w:rsidR="006235E6" w:rsidRPr="009E1225">
        <w:rPr>
          <w:color w:val="000000"/>
        </w:rPr>
        <w:t> </w:t>
      </w:r>
      <w:hyperlink r:id="rId8" w:anchor="n75" w:tgtFrame="_blank" w:history="1">
        <w:r w:rsidR="006235E6" w:rsidRPr="00B37B46">
          <w:rPr>
            <w:lang w:val="uk-UA"/>
          </w:rPr>
          <w:t xml:space="preserve">статтею </w:t>
        </w:r>
        <w:r w:rsidR="006235E6" w:rsidRPr="009E1225">
          <w:t>8</w:t>
        </w:r>
      </w:hyperlink>
      <w:r w:rsidR="006235E6" w:rsidRPr="009E1225">
        <w:t> За</w:t>
      </w:r>
      <w:r w:rsidR="006235E6" w:rsidRPr="009E1225">
        <w:rPr>
          <w:color w:val="000000"/>
        </w:rPr>
        <w:t xml:space="preserve">кону </w:t>
      </w:r>
      <w:proofErr w:type="spellStart"/>
      <w:r w:rsidR="006235E6" w:rsidRPr="009E1225">
        <w:rPr>
          <w:color w:val="000000"/>
        </w:rPr>
        <w:t>України</w:t>
      </w:r>
      <w:proofErr w:type="spellEnd"/>
      <w:r w:rsidR="006235E6" w:rsidRPr="009E1225">
        <w:rPr>
          <w:color w:val="000000"/>
        </w:rPr>
        <w:t xml:space="preserve"> “Про </w:t>
      </w:r>
      <w:proofErr w:type="spellStart"/>
      <w:r w:rsidR="006235E6" w:rsidRPr="009E1225">
        <w:rPr>
          <w:color w:val="000000"/>
        </w:rPr>
        <w:t>соціальні</w:t>
      </w:r>
      <w:proofErr w:type="spellEnd"/>
      <w:r w:rsidR="006235E6" w:rsidRPr="009E1225">
        <w:rPr>
          <w:color w:val="000000"/>
        </w:rPr>
        <w:t xml:space="preserve"> </w:t>
      </w:r>
      <w:proofErr w:type="spellStart"/>
      <w:r w:rsidR="006235E6" w:rsidRPr="009E1225">
        <w:rPr>
          <w:color w:val="000000"/>
        </w:rPr>
        <w:t>послуги</w:t>
      </w:r>
      <w:proofErr w:type="spellEnd"/>
      <w:r w:rsidR="006235E6" w:rsidRPr="009E1225">
        <w:rPr>
          <w:color w:val="000000"/>
        </w:rPr>
        <w:t>”.</w:t>
      </w:r>
    </w:p>
    <w:p w14:paraId="70AC8840" w14:textId="77777777" w:rsidR="009E1225" w:rsidRPr="00FB5854" w:rsidRDefault="00B37B46" w:rsidP="009E122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" w:name="n26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</w:t>
      </w:r>
      <w:r w:rsidR="006235E6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складу </w:t>
      </w:r>
      <w:proofErr w:type="spellStart"/>
      <w:r w:rsidR="006235E6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конкурсної</w:t>
      </w:r>
      <w:proofErr w:type="spellEnd"/>
      <w:r w:rsidR="006235E6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235E6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="006235E6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="006235E6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="006235E6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235E6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входити</w:t>
      </w:r>
      <w:proofErr w:type="spellEnd"/>
      <w:r w:rsidR="006235E6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235E6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представники</w:t>
      </w:r>
      <w:proofErr w:type="spellEnd"/>
      <w:r w:rsidR="006235E6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 </w:t>
      </w:r>
      <w:proofErr w:type="spellStart"/>
      <w:r w:rsidR="006235E6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надава</w:t>
      </w:r>
      <w:r w:rsidR="00623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="00623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23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соціальних</w:t>
      </w:r>
      <w:proofErr w:type="spellEnd"/>
      <w:r w:rsidR="00623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23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="00623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235E6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комунального</w:t>
      </w:r>
      <w:proofErr w:type="spellEnd"/>
      <w:r w:rsidR="006235E6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сектору, в </w:t>
      </w:r>
      <w:proofErr w:type="spellStart"/>
      <w:r w:rsidR="006235E6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="006235E6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проводиться конкурс на </w:t>
      </w:r>
      <w:proofErr w:type="spellStart"/>
      <w:r w:rsidR="006235E6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зайняття</w:t>
      </w:r>
      <w:proofErr w:type="spellEnd"/>
      <w:r w:rsidR="006235E6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посади </w:t>
      </w:r>
      <w:proofErr w:type="spellStart"/>
      <w:r w:rsidR="006235E6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="00FB58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25F4018D" w14:textId="77777777" w:rsidR="009E1225" w:rsidRPr="006235E6" w:rsidRDefault="00B37B46" w:rsidP="00B37B4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27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</w:t>
      </w:r>
      <w:r w:rsidR="006235E6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Роботу </w:t>
      </w:r>
      <w:proofErr w:type="spellStart"/>
      <w:r w:rsidR="006235E6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конкурсної</w:t>
      </w:r>
      <w:proofErr w:type="spellEnd"/>
      <w:r w:rsidR="006235E6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235E6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="006235E6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235E6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організацію</w:t>
      </w:r>
      <w:proofErr w:type="spellEnd"/>
      <w:r w:rsidR="006235E6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="006235E6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="006235E6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</w:t>
      </w:r>
      <w:proofErr w:type="spellStart"/>
      <w:r w:rsidR="006235E6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="006235E6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 </w:t>
      </w:r>
      <w:proofErr w:type="spellStart"/>
      <w:r w:rsidR="006235E6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="006235E6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1" w:name="n28"/>
      <w:bookmarkStart w:id="12" w:name="n29"/>
      <w:bookmarkEnd w:id="11"/>
      <w:bookmarkEnd w:id="12"/>
    </w:p>
    <w:p w14:paraId="1CEC5345" w14:textId="77777777" w:rsidR="007A7950" w:rsidRPr="007A7950" w:rsidRDefault="007A7950" w:rsidP="007A7950">
      <w:pPr>
        <w:shd w:val="clear" w:color="auto" w:fill="FFFFFF"/>
        <w:spacing w:after="15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7A7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Організація</w:t>
      </w:r>
      <w:proofErr w:type="spellEnd"/>
      <w:r w:rsidRPr="007A7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порядок </w:t>
      </w:r>
      <w:proofErr w:type="spellStart"/>
      <w:r w:rsidRPr="007A7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проведення</w:t>
      </w:r>
      <w:proofErr w:type="spellEnd"/>
      <w:r w:rsidRPr="007A7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A7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засідань</w:t>
      </w:r>
      <w:proofErr w:type="spellEnd"/>
      <w:r w:rsidRPr="007A7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A7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Конкурсної</w:t>
      </w:r>
      <w:proofErr w:type="spellEnd"/>
      <w:r w:rsidRPr="007A7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A7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комісії</w:t>
      </w:r>
      <w:proofErr w:type="spellEnd"/>
    </w:p>
    <w:p w14:paraId="314337C3" w14:textId="77777777" w:rsidR="009E1225" w:rsidRPr="009E1225" w:rsidRDefault="00BC1591" w:rsidP="009E122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3" w:name="n44"/>
      <w:bookmarkStart w:id="14" w:name="n58"/>
      <w:bookmarkEnd w:id="13"/>
      <w:bookmarkEnd w:id="14"/>
      <w:r>
        <w:rPr>
          <w:color w:val="000000"/>
          <w:lang w:val="uk-UA"/>
        </w:rPr>
        <w:t>1</w:t>
      </w:r>
      <w:r w:rsidR="006235E6">
        <w:rPr>
          <w:color w:val="000000"/>
          <w:lang w:val="uk-UA"/>
        </w:rPr>
        <w:t>0</w:t>
      </w:r>
      <w:r w:rsidR="009E1225">
        <w:rPr>
          <w:color w:val="000000"/>
        </w:rPr>
        <w:t>.</w:t>
      </w:r>
      <w:r w:rsidR="009E1225" w:rsidRPr="009E1225">
        <w:rPr>
          <w:color w:val="000000"/>
        </w:rPr>
        <w:t xml:space="preserve">Формою </w:t>
      </w:r>
      <w:proofErr w:type="spellStart"/>
      <w:r w:rsidR="009E1225" w:rsidRPr="009E1225">
        <w:rPr>
          <w:color w:val="000000"/>
        </w:rPr>
        <w:t>роботи</w:t>
      </w:r>
      <w:proofErr w:type="spellEnd"/>
      <w:r w:rsidR="009E1225" w:rsidRPr="009E1225">
        <w:rPr>
          <w:color w:val="000000"/>
        </w:rPr>
        <w:t xml:space="preserve"> </w:t>
      </w:r>
      <w:proofErr w:type="spellStart"/>
      <w:r w:rsidR="009E1225" w:rsidRPr="009E1225">
        <w:rPr>
          <w:color w:val="000000"/>
        </w:rPr>
        <w:t>конкурсної</w:t>
      </w:r>
      <w:proofErr w:type="spellEnd"/>
      <w:r w:rsidR="009E1225" w:rsidRPr="009E1225">
        <w:rPr>
          <w:color w:val="000000"/>
        </w:rPr>
        <w:t xml:space="preserve"> </w:t>
      </w:r>
      <w:proofErr w:type="spellStart"/>
      <w:r w:rsidR="009E1225" w:rsidRPr="009E1225">
        <w:rPr>
          <w:color w:val="000000"/>
        </w:rPr>
        <w:t>комісії</w:t>
      </w:r>
      <w:proofErr w:type="spellEnd"/>
      <w:r w:rsidR="009E1225" w:rsidRPr="009E1225">
        <w:rPr>
          <w:color w:val="000000"/>
        </w:rPr>
        <w:t xml:space="preserve"> є </w:t>
      </w:r>
      <w:proofErr w:type="spellStart"/>
      <w:r w:rsidR="009E1225" w:rsidRPr="009E1225">
        <w:rPr>
          <w:color w:val="000000"/>
        </w:rPr>
        <w:t>засідання</w:t>
      </w:r>
      <w:proofErr w:type="spellEnd"/>
      <w:r w:rsidR="009E1225" w:rsidRPr="009E1225">
        <w:rPr>
          <w:color w:val="000000"/>
        </w:rPr>
        <w:t xml:space="preserve">. </w:t>
      </w:r>
      <w:proofErr w:type="spellStart"/>
      <w:r w:rsidR="009E1225" w:rsidRPr="009E1225">
        <w:rPr>
          <w:color w:val="000000"/>
        </w:rPr>
        <w:t>Засідання</w:t>
      </w:r>
      <w:proofErr w:type="spellEnd"/>
      <w:r w:rsidR="009E1225" w:rsidRPr="009E1225">
        <w:rPr>
          <w:color w:val="000000"/>
        </w:rPr>
        <w:t xml:space="preserve"> </w:t>
      </w:r>
      <w:proofErr w:type="spellStart"/>
      <w:r w:rsidR="009E1225" w:rsidRPr="009E1225">
        <w:rPr>
          <w:color w:val="000000"/>
        </w:rPr>
        <w:t>конкурсної</w:t>
      </w:r>
      <w:proofErr w:type="spellEnd"/>
      <w:r w:rsidR="009E1225" w:rsidRPr="009E1225">
        <w:rPr>
          <w:color w:val="000000"/>
        </w:rPr>
        <w:t xml:space="preserve"> </w:t>
      </w:r>
      <w:proofErr w:type="spellStart"/>
      <w:r w:rsidR="009E1225" w:rsidRPr="009E1225">
        <w:rPr>
          <w:color w:val="000000"/>
        </w:rPr>
        <w:t>комісії</w:t>
      </w:r>
      <w:proofErr w:type="spellEnd"/>
      <w:r w:rsidR="009E1225" w:rsidRPr="009E1225">
        <w:rPr>
          <w:color w:val="000000"/>
        </w:rPr>
        <w:t xml:space="preserve"> є </w:t>
      </w:r>
      <w:proofErr w:type="spellStart"/>
      <w:r w:rsidR="009E1225" w:rsidRPr="009E1225">
        <w:rPr>
          <w:color w:val="000000"/>
        </w:rPr>
        <w:t>правоможним</w:t>
      </w:r>
      <w:proofErr w:type="spellEnd"/>
      <w:r w:rsidR="009E1225" w:rsidRPr="009E1225">
        <w:rPr>
          <w:color w:val="000000"/>
        </w:rPr>
        <w:t xml:space="preserve"> у </w:t>
      </w:r>
      <w:proofErr w:type="spellStart"/>
      <w:r w:rsidR="009E1225" w:rsidRPr="009E1225">
        <w:rPr>
          <w:color w:val="000000"/>
        </w:rPr>
        <w:t>разі</w:t>
      </w:r>
      <w:proofErr w:type="spellEnd"/>
      <w:r w:rsidR="009E1225" w:rsidRPr="009E1225">
        <w:rPr>
          <w:color w:val="000000"/>
        </w:rPr>
        <w:t xml:space="preserve"> </w:t>
      </w:r>
      <w:proofErr w:type="spellStart"/>
      <w:r w:rsidR="009E1225" w:rsidRPr="009E1225">
        <w:rPr>
          <w:color w:val="000000"/>
        </w:rPr>
        <w:t>присутності</w:t>
      </w:r>
      <w:proofErr w:type="spellEnd"/>
      <w:r w:rsidR="009E1225" w:rsidRPr="009E1225">
        <w:rPr>
          <w:color w:val="000000"/>
        </w:rPr>
        <w:t xml:space="preserve"> на </w:t>
      </w:r>
      <w:proofErr w:type="spellStart"/>
      <w:r w:rsidR="009E1225" w:rsidRPr="009E1225">
        <w:rPr>
          <w:color w:val="000000"/>
        </w:rPr>
        <w:t>ньому</w:t>
      </w:r>
      <w:proofErr w:type="spellEnd"/>
      <w:r w:rsidR="009E1225" w:rsidRPr="009E1225">
        <w:rPr>
          <w:color w:val="000000"/>
        </w:rPr>
        <w:t xml:space="preserve"> не </w:t>
      </w:r>
      <w:proofErr w:type="spellStart"/>
      <w:r w:rsidR="009E1225" w:rsidRPr="009E1225">
        <w:rPr>
          <w:color w:val="000000"/>
        </w:rPr>
        <w:t>менш</w:t>
      </w:r>
      <w:proofErr w:type="spellEnd"/>
      <w:r w:rsidR="009E1225" w:rsidRPr="009E1225">
        <w:rPr>
          <w:color w:val="000000"/>
        </w:rPr>
        <w:t xml:space="preserve"> як </w:t>
      </w:r>
      <w:proofErr w:type="spellStart"/>
      <w:r w:rsidR="009E1225" w:rsidRPr="009E1225">
        <w:rPr>
          <w:color w:val="000000"/>
        </w:rPr>
        <w:t>двох</w:t>
      </w:r>
      <w:proofErr w:type="spellEnd"/>
      <w:r w:rsidR="009E1225" w:rsidRPr="009E1225">
        <w:rPr>
          <w:color w:val="000000"/>
        </w:rPr>
        <w:t xml:space="preserve"> </w:t>
      </w:r>
      <w:proofErr w:type="spellStart"/>
      <w:r w:rsidR="009E1225" w:rsidRPr="009E1225">
        <w:rPr>
          <w:color w:val="000000"/>
        </w:rPr>
        <w:t>третин</w:t>
      </w:r>
      <w:proofErr w:type="spellEnd"/>
      <w:r w:rsidR="009E1225" w:rsidRPr="009E1225">
        <w:rPr>
          <w:color w:val="000000"/>
        </w:rPr>
        <w:t xml:space="preserve"> </w:t>
      </w:r>
      <w:proofErr w:type="spellStart"/>
      <w:r w:rsidR="009E1225" w:rsidRPr="009E1225">
        <w:rPr>
          <w:color w:val="000000"/>
        </w:rPr>
        <w:t>її</w:t>
      </w:r>
      <w:proofErr w:type="spellEnd"/>
      <w:r w:rsidR="009E1225" w:rsidRPr="009E1225">
        <w:rPr>
          <w:color w:val="000000"/>
        </w:rPr>
        <w:t xml:space="preserve"> складу.</w:t>
      </w:r>
    </w:p>
    <w:p w14:paraId="7ABF086E" w14:textId="77777777" w:rsidR="00BC1591" w:rsidRDefault="00BC1591" w:rsidP="009E122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5" w:name="n32"/>
      <w:bookmarkEnd w:id="1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235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Засідання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конкурсної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проводяться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приміщенні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DB366F0" w14:textId="77777777" w:rsidR="0042196E" w:rsidRDefault="0042196E" w:rsidP="0042196E">
      <w:pPr>
        <w:shd w:val="clear" w:color="auto" w:fill="FFFFFF"/>
        <w:spacing w:after="15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680CC25" w14:textId="77777777" w:rsidR="0042196E" w:rsidRDefault="0042196E" w:rsidP="0042196E">
      <w:pPr>
        <w:shd w:val="clear" w:color="auto" w:fill="FFFFFF"/>
        <w:spacing w:after="15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62481CF" w14:textId="77777777" w:rsidR="0042196E" w:rsidRDefault="0042196E" w:rsidP="0042196E">
      <w:pPr>
        <w:shd w:val="clear" w:color="auto" w:fill="FFFFFF"/>
        <w:spacing w:after="15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Продовження додатку </w:t>
      </w:r>
    </w:p>
    <w:p w14:paraId="419497EC" w14:textId="77777777" w:rsidR="006235E6" w:rsidRPr="00B37B46" w:rsidRDefault="006235E6" w:rsidP="00B37B4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12.</w:t>
      </w:r>
      <w:proofErr w:type="spellStart"/>
      <w:r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конкурсної</w:t>
      </w:r>
      <w:proofErr w:type="spellEnd"/>
      <w:r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приймаються</w:t>
      </w:r>
      <w:proofErr w:type="spellEnd"/>
      <w:r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відкритого</w:t>
      </w:r>
      <w:proofErr w:type="spellEnd"/>
      <w:r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поіменного</w:t>
      </w:r>
      <w:proofErr w:type="spellEnd"/>
      <w:r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голосування</w:t>
      </w:r>
      <w:proofErr w:type="spellEnd"/>
      <w:r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Пропозиція</w:t>
      </w:r>
      <w:proofErr w:type="spellEnd"/>
      <w:r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питання</w:t>
      </w:r>
      <w:proofErr w:type="spellEnd"/>
      <w:r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порядку</w:t>
      </w:r>
      <w:proofErr w:type="gramEnd"/>
      <w:r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денного </w:t>
      </w:r>
      <w:proofErr w:type="spellStart"/>
      <w:r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поставлена на </w:t>
      </w:r>
      <w:proofErr w:type="spellStart"/>
      <w:r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голосування</w:t>
      </w:r>
      <w:proofErr w:type="spellEnd"/>
      <w:r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вимогу</w:t>
      </w:r>
      <w:proofErr w:type="spellEnd"/>
      <w:r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будь-</w:t>
      </w:r>
      <w:proofErr w:type="spellStart"/>
      <w:r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члена </w:t>
      </w:r>
      <w:proofErr w:type="spellStart"/>
      <w:r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конкурсної</w:t>
      </w:r>
      <w:proofErr w:type="spellEnd"/>
      <w:r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6" w:name="n33"/>
      <w:bookmarkEnd w:id="16"/>
    </w:p>
    <w:p w14:paraId="7C951BA3" w14:textId="77777777" w:rsidR="009E1225" w:rsidRPr="007A7950" w:rsidRDefault="009E1225" w:rsidP="009E122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A79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6235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7A79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Рішення конкурсної комісії приймаються більшістю голосів її членів, присутніх на засіданні.</w:t>
      </w:r>
    </w:p>
    <w:p w14:paraId="7F52336C" w14:textId="77777777" w:rsidR="00DF4347" w:rsidRPr="00DF4347" w:rsidRDefault="00BC1591" w:rsidP="00DF43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34"/>
      <w:bookmarkEnd w:id="17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6235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рівного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розподілу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голосів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вирішальним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голос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головуючого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засіданні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конкурсної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8" w:name="n35"/>
      <w:bookmarkEnd w:id="18"/>
      <w:r w:rsidR="00DF43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DF43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DF43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DF43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DF43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DF43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DF43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DF43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p w14:paraId="0F8BB624" w14:textId="77777777" w:rsidR="009E1225" w:rsidRPr="009E1225" w:rsidRDefault="00BC1591" w:rsidP="009E122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6235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оформляється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протоколом не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пізніше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наступного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робочого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засідання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підписується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усіма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присутніми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засіданні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членами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конкурсної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Кожен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конкурсної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додати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протоколу</w:t>
      </w:r>
      <w:proofErr w:type="gram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викладену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письмово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окрему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думку з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розглядалися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засіданні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пізніше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наступного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ознайомлення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протоколом.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Окрема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думка,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додана </w:t>
      </w:r>
      <w:proofErr w:type="gram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протоколу</w:t>
      </w:r>
      <w:proofErr w:type="gram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засідання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конкурсної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є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невід’ємною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частиною</w:t>
      </w:r>
      <w:proofErr w:type="spellEnd"/>
      <w:r w:rsidR="009E1225" w:rsidRPr="009E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протоколу.</w:t>
      </w:r>
    </w:p>
    <w:p w14:paraId="7DD738F3" w14:textId="77777777" w:rsidR="00BC1591" w:rsidRPr="00BC1591" w:rsidRDefault="00BC1591" w:rsidP="00BC15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235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комісія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4B0B31F" w14:textId="77777777" w:rsidR="00BC1591" w:rsidRPr="00BC1591" w:rsidRDefault="00BC1591" w:rsidP="00BC15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n45"/>
      <w:bookmarkEnd w:id="19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оцінює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професійний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досвід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знання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перспективний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надавача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соціальних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державного/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комунального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сектору;</w:t>
      </w:r>
    </w:p>
    <w:p w14:paraId="49D47504" w14:textId="77777777" w:rsidR="00BC1591" w:rsidRPr="00BC1591" w:rsidRDefault="00BC1591" w:rsidP="00BC15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n46"/>
      <w:bookmarkEnd w:id="2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відбирає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голосування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числа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одну кандидатуру на посаду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надавача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соціальних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державного/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комунального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сектору,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оформляє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відповідне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конкурсної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69A029A" w14:textId="77777777" w:rsidR="00BC1591" w:rsidRPr="00BC1591" w:rsidRDefault="00DF4347" w:rsidP="00BC15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n47"/>
      <w:bookmarkEnd w:id="21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235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235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Діяльністю</w:t>
      </w:r>
      <w:proofErr w:type="spellEnd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конкурсної</w:t>
      </w:r>
      <w:proofErr w:type="spellEnd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керує</w:t>
      </w:r>
      <w:proofErr w:type="spellEnd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голова.</w:t>
      </w:r>
    </w:p>
    <w:p w14:paraId="0D62BA38" w14:textId="77777777" w:rsidR="00BC1591" w:rsidRPr="00BC1591" w:rsidRDefault="00BC1591" w:rsidP="00BC15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n48"/>
      <w:bookmarkEnd w:id="22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Голова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конкурсної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F8EBBF4" w14:textId="77777777" w:rsidR="00BC1591" w:rsidRPr="00BC1591" w:rsidRDefault="00BC1591" w:rsidP="00BC15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n49"/>
      <w:bookmarkEnd w:id="23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організацію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конкурсної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1CD4FAA" w14:textId="77777777" w:rsidR="00BC1591" w:rsidRPr="00BC1591" w:rsidRDefault="00BC1591" w:rsidP="00BC15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n50"/>
      <w:bookmarkEnd w:id="24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головує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засіданнях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конкурсної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C76064B" w14:textId="77777777" w:rsidR="00BC1591" w:rsidRPr="00BC1591" w:rsidRDefault="00BC1591" w:rsidP="00BC15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n51"/>
      <w:bookmarkEnd w:id="25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організовує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контролює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Положенням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завдань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конкурсної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6DC6DC5" w14:textId="77777777" w:rsidR="00BC1591" w:rsidRPr="00BC1591" w:rsidRDefault="00DF4347" w:rsidP="00BC15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n52"/>
      <w:bookmarkEnd w:id="26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6235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засіданні</w:t>
      </w:r>
      <w:proofErr w:type="spellEnd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</w:t>
      </w:r>
      <w:proofErr w:type="spellEnd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конкурсної</w:t>
      </w:r>
      <w:proofErr w:type="spellEnd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обов’язки</w:t>
      </w:r>
      <w:proofErr w:type="spellEnd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виконує</w:t>
      </w:r>
      <w:proofErr w:type="spellEnd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</w:t>
      </w:r>
      <w:proofErr w:type="spellStart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членів</w:t>
      </w:r>
      <w:proofErr w:type="spellEnd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конкурсної</w:t>
      </w:r>
      <w:proofErr w:type="spellEnd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обраний</w:t>
      </w:r>
      <w:proofErr w:type="spellEnd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засіданні</w:t>
      </w:r>
      <w:proofErr w:type="spellEnd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16C0897" w14:textId="77777777" w:rsidR="00BC1591" w:rsidRPr="00BC1591" w:rsidRDefault="006235E6" w:rsidP="00BC15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n53"/>
      <w:bookmarkEnd w:id="27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19</w:t>
      </w:r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</w:t>
      </w:r>
      <w:proofErr w:type="spellEnd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конкурсної</w:t>
      </w:r>
      <w:proofErr w:type="spellEnd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8926386" w14:textId="77777777" w:rsidR="00BC1591" w:rsidRPr="00BC1591" w:rsidRDefault="00BC1591" w:rsidP="00BC15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n54"/>
      <w:bookmarkEnd w:id="28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ведення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оформлення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протоколів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засідань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конкурсної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300B6E9" w14:textId="77777777" w:rsidR="00BC1591" w:rsidRPr="00BC1591" w:rsidRDefault="00BC1591" w:rsidP="00BC15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n55"/>
      <w:bookmarkEnd w:id="29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підготовку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 порядку денного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засідання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надсилання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членам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конкурсної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D76016D" w14:textId="77777777" w:rsidR="00BC1591" w:rsidRDefault="00BC1591" w:rsidP="00BC1591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30" w:name="n56"/>
      <w:bookmarkEnd w:id="30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BC1591">
        <w:rPr>
          <w:rFonts w:ascii="Times New Roman" w:hAnsi="Times New Roman" w:cs="Times New Roman"/>
          <w:color w:val="000000"/>
          <w:sz w:val="24"/>
          <w:szCs w:val="24"/>
          <w:lang w:val="uk-UA"/>
        </w:rPr>
        <w:t>оприлюднення на  офіційному веб-сайті Дружківської міської ради ого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лошення про проведення конкурсу;</w:t>
      </w:r>
    </w:p>
    <w:p w14:paraId="3321AB4F" w14:textId="77777777" w:rsidR="00BC1591" w:rsidRDefault="00BC1591" w:rsidP="00BC15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Pr="00872405">
        <w:rPr>
          <w:rFonts w:ascii="Times New Roman" w:hAnsi="Times New Roman" w:cs="Times New Roman"/>
          <w:color w:val="000000"/>
          <w:sz w:val="24"/>
          <w:szCs w:val="24"/>
          <w:lang w:val="uk-UA"/>
        </w:rPr>
        <w:t>складання, затвердження та  розміщення переліку запитань для перевірки</w:t>
      </w:r>
      <w:r w:rsidR="008724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кандидатів </w:t>
      </w:r>
      <w:r w:rsidRPr="008724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знання норм відповідного законодавства України;</w:t>
      </w:r>
    </w:p>
    <w:p w14:paraId="2DB5C127" w14:textId="77777777" w:rsidR="00BC1591" w:rsidRDefault="00BC1591" w:rsidP="00BC1591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72405">
        <w:rPr>
          <w:rFonts w:ascii="Times New Roman" w:hAnsi="Times New Roman" w:cs="Times New Roman"/>
          <w:color w:val="000000"/>
          <w:sz w:val="24"/>
          <w:szCs w:val="24"/>
          <w:lang w:val="uk-UA"/>
        </w:rPr>
        <w:t>- прийняття документів для участі претендента у конкурсі;</w:t>
      </w:r>
    </w:p>
    <w:p w14:paraId="30BFCBA3" w14:textId="77777777" w:rsidR="00BC1591" w:rsidRDefault="00BC1591" w:rsidP="00BC15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оприлюднення результатів засідань конкурсної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комісії та результатів конкурсу;</w:t>
      </w:r>
    </w:p>
    <w:p w14:paraId="48F3F738" w14:textId="77777777" w:rsidR="0042196E" w:rsidRDefault="0042196E" w:rsidP="00BC15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зберігання відеозапису конкурсного відбору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14:paraId="525FF25D" w14:textId="77777777" w:rsidR="00BC1591" w:rsidRPr="00BC1591" w:rsidRDefault="0042196E" w:rsidP="00BC15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="00BC1591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 дорученням голови конкурсної комісії виконує іншу організаційну роботу.</w:t>
      </w:r>
    </w:p>
    <w:p w14:paraId="45E1BD84" w14:textId="77777777" w:rsidR="0042196E" w:rsidRDefault="0042196E" w:rsidP="0042196E">
      <w:pPr>
        <w:shd w:val="clear" w:color="auto" w:fill="FFFFFF"/>
        <w:spacing w:after="15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1" w:name="n57"/>
      <w:bookmarkEnd w:id="31"/>
    </w:p>
    <w:p w14:paraId="003041BB" w14:textId="77777777" w:rsidR="0042196E" w:rsidRDefault="0042196E" w:rsidP="0042196E">
      <w:pPr>
        <w:shd w:val="clear" w:color="auto" w:fill="FFFFFF"/>
        <w:spacing w:after="15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Продовження додатку </w:t>
      </w:r>
    </w:p>
    <w:p w14:paraId="56564F11" w14:textId="77777777" w:rsidR="00BC1591" w:rsidRPr="007A7950" w:rsidRDefault="00BC1591" w:rsidP="00BC159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A79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разі відсутності на засіданні секретаря конкурсної комісії його обов’язки виконує один із членів конкурсної комісії, обраний на її засіданні.</w:t>
      </w:r>
    </w:p>
    <w:p w14:paraId="4824187E" w14:textId="77777777" w:rsidR="00B37B46" w:rsidRDefault="00B37B46" w:rsidP="00B37B4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>
        <w:rPr>
          <w:color w:val="000000"/>
          <w:lang w:val="uk-UA"/>
        </w:rPr>
        <w:t>20.</w:t>
      </w:r>
      <w:proofErr w:type="spellStart"/>
      <w:r>
        <w:rPr>
          <w:color w:val="000000"/>
        </w:rPr>
        <w:t>Тривалість</w:t>
      </w:r>
      <w:proofErr w:type="spellEnd"/>
      <w:r>
        <w:rPr>
          <w:color w:val="000000"/>
        </w:rPr>
        <w:t xml:space="preserve"> конкурсу не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перевищувати</w:t>
      </w:r>
      <w:proofErr w:type="spellEnd"/>
      <w:r>
        <w:rPr>
          <w:color w:val="000000"/>
        </w:rPr>
        <w:t xml:space="preserve"> 30 </w:t>
      </w:r>
      <w:proofErr w:type="spellStart"/>
      <w:r>
        <w:rPr>
          <w:color w:val="000000"/>
        </w:rPr>
        <w:t>календарних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днів</w:t>
      </w:r>
      <w:proofErr w:type="spellEnd"/>
      <w:r>
        <w:rPr>
          <w:color w:val="000000"/>
        </w:rPr>
        <w:t xml:space="preserve">. Початком конкурсу </w:t>
      </w:r>
      <w:proofErr w:type="spellStart"/>
      <w:r>
        <w:rPr>
          <w:color w:val="000000"/>
        </w:rPr>
        <w:t>вважається</w:t>
      </w:r>
      <w:proofErr w:type="spellEnd"/>
      <w:r>
        <w:rPr>
          <w:color w:val="000000"/>
        </w:rPr>
        <w:t xml:space="preserve"> дата </w:t>
      </w:r>
      <w:proofErr w:type="spellStart"/>
      <w:r>
        <w:rPr>
          <w:color w:val="000000"/>
        </w:rPr>
        <w:t>оприлюднення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оголошення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конкурсу.</w:t>
      </w:r>
    </w:p>
    <w:p w14:paraId="2BCC6F6B" w14:textId="77777777" w:rsidR="00872405" w:rsidRPr="00BC1591" w:rsidRDefault="00872405" w:rsidP="0087240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2" w:name="n59"/>
      <w:bookmarkEnd w:id="32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6235E6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Рішення конкурсної комісії оприлюднюються на офіційному веб-сайті органу управління не пізніше ніж протягом наступного робочого дня після підписання протоколу її засідання.</w:t>
      </w:r>
    </w:p>
    <w:p w14:paraId="5CDB26F3" w14:textId="77777777" w:rsidR="00DE47AE" w:rsidRDefault="00872405" w:rsidP="00DE47AE">
      <w:pPr>
        <w:shd w:val="clear" w:color="auto" w:fill="FFFFFF"/>
        <w:spacing w:after="15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6235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Конкурсна комісія протягом двох робочих днів з дати підписання протоколу її засідання оприлюднює результати конкурсу на офіційному веб-сайті органу управління.</w:t>
      </w:r>
      <w:r w:rsidR="00DF43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p w14:paraId="5E721244" w14:textId="77777777" w:rsidR="00872405" w:rsidRPr="00BC1591" w:rsidRDefault="00872405" w:rsidP="00DE47AE">
      <w:pPr>
        <w:shd w:val="clear" w:color="auto" w:fill="FFFFFF"/>
        <w:spacing w:after="15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235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конкурсної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визнання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таким,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відбувся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приймається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9339A4F" w14:textId="77777777" w:rsidR="00DE47AE" w:rsidRPr="00BC1591" w:rsidRDefault="00DF4347" w:rsidP="00DE47AE">
      <w:pPr>
        <w:shd w:val="clear" w:color="auto" w:fill="FFFFFF"/>
        <w:spacing w:after="15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proofErr w:type="spellStart"/>
      <w:r w:rsidR="00872405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="00872405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72405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</w:t>
      </w:r>
      <w:proofErr w:type="spellEnd"/>
      <w:r w:rsidR="00872405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участь у </w:t>
      </w:r>
      <w:proofErr w:type="spellStart"/>
      <w:r w:rsidR="00872405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конкурсі</w:t>
      </w:r>
      <w:proofErr w:type="spellEnd"/>
      <w:r w:rsidR="00872405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BB3C036" w14:textId="77777777" w:rsidR="00DE47AE" w:rsidRPr="00BC1591" w:rsidRDefault="00DF4347" w:rsidP="00DE47AE">
      <w:pPr>
        <w:shd w:val="clear" w:color="auto" w:fill="FFFFFF"/>
        <w:spacing w:after="15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proofErr w:type="spellStart"/>
      <w:r w:rsidR="00872405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недопущення</w:t>
      </w:r>
      <w:proofErr w:type="spellEnd"/>
      <w:r w:rsidR="00872405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="00872405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="00872405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872405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конкурсі</w:t>
      </w:r>
      <w:proofErr w:type="spellEnd"/>
      <w:r w:rsidR="00872405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72405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жодного</w:t>
      </w:r>
      <w:proofErr w:type="spellEnd"/>
      <w:r w:rsidR="00872405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кандидата;</w:t>
      </w:r>
    </w:p>
    <w:p w14:paraId="29E1A698" w14:textId="77777777" w:rsidR="00872405" w:rsidRPr="00BC1591" w:rsidRDefault="00DF4347" w:rsidP="00DE47AE">
      <w:pPr>
        <w:shd w:val="clear" w:color="auto" w:fill="FFFFFF"/>
        <w:spacing w:after="15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proofErr w:type="spellStart"/>
      <w:r w:rsidR="00872405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невизначення</w:t>
      </w:r>
      <w:proofErr w:type="spellEnd"/>
      <w:r w:rsidR="00872405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72405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жодного</w:t>
      </w:r>
      <w:proofErr w:type="spellEnd"/>
      <w:r w:rsidR="00872405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="00872405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кандидатів</w:t>
      </w:r>
      <w:proofErr w:type="spellEnd"/>
      <w:r w:rsidR="00872405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72405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переможцем</w:t>
      </w:r>
      <w:proofErr w:type="spellEnd"/>
      <w:r w:rsidR="00872405"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конкурсу.</w:t>
      </w:r>
    </w:p>
    <w:p w14:paraId="50C0D9ED" w14:textId="77777777" w:rsidR="00872405" w:rsidRPr="00BC1591" w:rsidRDefault="00872405" w:rsidP="00DE47AE">
      <w:pPr>
        <w:shd w:val="clear" w:color="auto" w:fill="FFFFFF"/>
        <w:spacing w:after="15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визнання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таким,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відбувся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двох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приймається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B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повторного конкурсу.</w:t>
      </w:r>
    </w:p>
    <w:p w14:paraId="11754898" w14:textId="77777777" w:rsidR="001A18B9" w:rsidRDefault="00872405" w:rsidP="00DE47A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="006235E6">
        <w:rPr>
          <w:color w:val="000000"/>
          <w:lang w:val="uk-UA"/>
        </w:rPr>
        <w:t>4</w:t>
      </w:r>
      <w:r>
        <w:rPr>
          <w:color w:val="000000"/>
          <w:lang w:val="uk-UA"/>
        </w:rPr>
        <w:t>.</w:t>
      </w:r>
      <w:r w:rsidR="001A18B9">
        <w:rPr>
          <w:color w:val="000000"/>
        </w:rPr>
        <w:t xml:space="preserve">Конкурс </w:t>
      </w:r>
      <w:proofErr w:type="spellStart"/>
      <w:r w:rsidR="001A18B9">
        <w:rPr>
          <w:color w:val="000000"/>
        </w:rPr>
        <w:t>вважається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закінченим</w:t>
      </w:r>
      <w:proofErr w:type="spellEnd"/>
      <w:r w:rsidR="001A18B9">
        <w:rPr>
          <w:color w:val="000000"/>
        </w:rPr>
        <w:t xml:space="preserve"> </w:t>
      </w:r>
      <w:proofErr w:type="spellStart"/>
      <w:r w:rsidR="001A18B9">
        <w:rPr>
          <w:color w:val="000000"/>
        </w:rPr>
        <w:t>із</w:t>
      </w:r>
      <w:proofErr w:type="spellEnd"/>
      <w:r w:rsidR="001A18B9">
        <w:rPr>
          <w:color w:val="000000"/>
        </w:rPr>
        <w:t xml:space="preserve"> дня </w:t>
      </w:r>
      <w:proofErr w:type="spellStart"/>
      <w:r w:rsidR="001A18B9">
        <w:rPr>
          <w:color w:val="000000"/>
        </w:rPr>
        <w:t>ухвалення</w:t>
      </w:r>
      <w:proofErr w:type="spellEnd"/>
      <w:r w:rsidR="001A18B9">
        <w:rPr>
          <w:color w:val="000000"/>
        </w:rPr>
        <w:t xml:space="preserve"> конкурсною </w:t>
      </w:r>
      <w:proofErr w:type="spellStart"/>
      <w:r w:rsidR="001A18B9">
        <w:rPr>
          <w:color w:val="000000"/>
        </w:rPr>
        <w:t>комісією</w:t>
      </w:r>
      <w:proofErr w:type="spellEnd"/>
      <w:r w:rsidR="001A18B9">
        <w:rPr>
          <w:color w:val="000000"/>
        </w:rPr>
        <w:t xml:space="preserve"> </w:t>
      </w:r>
      <w:r w:rsidR="00A66082">
        <w:rPr>
          <w:color w:val="000000"/>
          <w:lang w:val="uk-UA"/>
        </w:rPr>
        <w:t xml:space="preserve"> </w:t>
      </w:r>
      <w:r w:rsidR="001A18B9" w:rsidRPr="00872405">
        <w:rPr>
          <w:color w:val="000000"/>
          <w:lang w:val="uk-UA"/>
        </w:rPr>
        <w:t>рішення про затвердження його результатів.</w:t>
      </w:r>
    </w:p>
    <w:p w14:paraId="5B6EAD7C" w14:textId="77777777" w:rsidR="003B67AD" w:rsidRPr="003B67AD" w:rsidRDefault="003B67AD" w:rsidP="00872405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bookmarkStart w:id="33" w:name="n60"/>
      <w:bookmarkEnd w:id="33"/>
    </w:p>
    <w:p w14:paraId="400245B7" w14:textId="77777777" w:rsidR="003B67AD" w:rsidRDefault="001A2C10" w:rsidP="003B6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t xml:space="preserve">  </w:t>
      </w:r>
      <w:proofErr w:type="spellStart"/>
      <w:r w:rsidR="003B67AD" w:rsidRPr="0045359A">
        <w:rPr>
          <w:rFonts w:ascii="Times New Roman" w:hAnsi="Times New Roman" w:cs="Times New Roman"/>
          <w:sz w:val="24"/>
          <w:szCs w:val="24"/>
        </w:rPr>
        <w:t>Керуючий</w:t>
      </w:r>
      <w:proofErr w:type="spellEnd"/>
      <w:r w:rsidR="003B67AD" w:rsidRPr="0045359A">
        <w:rPr>
          <w:rFonts w:ascii="Times New Roman" w:hAnsi="Times New Roman" w:cs="Times New Roman"/>
          <w:sz w:val="24"/>
          <w:szCs w:val="24"/>
        </w:rPr>
        <w:t xml:space="preserve"> справами </w:t>
      </w:r>
      <w:proofErr w:type="spellStart"/>
      <w:r w:rsidR="003B67AD" w:rsidRPr="0045359A">
        <w:rPr>
          <w:rFonts w:ascii="Times New Roman" w:hAnsi="Times New Roman" w:cs="Times New Roman"/>
          <w:sz w:val="24"/>
          <w:szCs w:val="24"/>
        </w:rPr>
        <w:t>виконкому</w:t>
      </w:r>
      <w:proofErr w:type="spellEnd"/>
      <w:r w:rsidR="003B67AD" w:rsidRPr="0045359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6227C">
        <w:rPr>
          <w:rFonts w:ascii="Times New Roman" w:hAnsi="Times New Roman" w:cs="Times New Roman"/>
          <w:sz w:val="24"/>
          <w:szCs w:val="24"/>
        </w:rPr>
        <w:t xml:space="preserve">                    І. В. К</w:t>
      </w:r>
      <w:r w:rsidR="00A6227C">
        <w:rPr>
          <w:rFonts w:ascii="Times New Roman" w:hAnsi="Times New Roman" w:cs="Times New Roman"/>
          <w:sz w:val="24"/>
          <w:szCs w:val="24"/>
          <w:lang w:val="uk-UA"/>
        </w:rPr>
        <w:t>УРИЛО</w:t>
      </w:r>
    </w:p>
    <w:p w14:paraId="323944E3" w14:textId="77777777" w:rsidR="00A6227C" w:rsidRPr="00A6227C" w:rsidRDefault="00A6227C" w:rsidP="003B6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A149646" w14:textId="77777777" w:rsidR="003B67AD" w:rsidRPr="0045359A" w:rsidRDefault="003B67AD" w:rsidP="003B6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5E527" w14:textId="77777777" w:rsidR="003B67AD" w:rsidRPr="0045359A" w:rsidRDefault="00A6227C" w:rsidP="00A62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8B9">
        <w:rPr>
          <w:rFonts w:ascii="Times New Roman" w:hAnsi="Times New Roman" w:cs="Times New Roman"/>
          <w:bCs/>
          <w:sz w:val="24"/>
          <w:szCs w:val="24"/>
        </w:rPr>
        <w:t>Положення</w:t>
      </w:r>
      <w:proofErr w:type="spellEnd"/>
      <w:r w:rsidRPr="001A18B9">
        <w:rPr>
          <w:rFonts w:ascii="Times New Roman" w:hAnsi="Times New Roman" w:cs="Times New Roman"/>
          <w:bCs/>
          <w:sz w:val="24"/>
          <w:szCs w:val="24"/>
        </w:rPr>
        <w:t xml:space="preserve"> про </w:t>
      </w:r>
      <w:proofErr w:type="spellStart"/>
      <w:r w:rsidR="00DF4347" w:rsidRPr="00DF4347">
        <w:rPr>
          <w:rFonts w:ascii="Times New Roman" w:hAnsi="Times New Roman" w:cs="Times New Roman"/>
          <w:bCs/>
          <w:sz w:val="24"/>
          <w:szCs w:val="24"/>
        </w:rPr>
        <w:t>конкурсну</w:t>
      </w:r>
      <w:proofErr w:type="spellEnd"/>
      <w:r w:rsidR="00DF4347" w:rsidRPr="00DF43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F4347" w:rsidRPr="00DF4347">
        <w:rPr>
          <w:rFonts w:ascii="Times New Roman" w:hAnsi="Times New Roman" w:cs="Times New Roman"/>
          <w:bCs/>
          <w:sz w:val="24"/>
          <w:szCs w:val="24"/>
        </w:rPr>
        <w:t>комісію</w:t>
      </w:r>
      <w:proofErr w:type="spellEnd"/>
      <w:r w:rsidR="00DF4347" w:rsidRPr="00DF4347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proofErr w:type="gramStart"/>
      <w:r w:rsidR="00DF4347" w:rsidRPr="00DF4347">
        <w:rPr>
          <w:rFonts w:ascii="Times New Roman" w:hAnsi="Times New Roman" w:cs="Times New Roman"/>
          <w:bCs/>
          <w:sz w:val="24"/>
          <w:szCs w:val="24"/>
        </w:rPr>
        <w:t>проведення</w:t>
      </w:r>
      <w:proofErr w:type="spellEnd"/>
      <w:r w:rsidR="00DF4347" w:rsidRPr="00DF4347">
        <w:rPr>
          <w:rFonts w:ascii="Times New Roman" w:hAnsi="Times New Roman" w:cs="Times New Roman"/>
          <w:bCs/>
          <w:sz w:val="24"/>
          <w:szCs w:val="24"/>
        </w:rPr>
        <w:t xml:space="preserve">  конкурсу</w:t>
      </w:r>
      <w:proofErr w:type="gramEnd"/>
      <w:r w:rsidR="00DF4347" w:rsidRPr="00DF4347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="00DF4347" w:rsidRPr="00DF4347">
        <w:rPr>
          <w:rFonts w:ascii="Times New Roman" w:hAnsi="Times New Roman" w:cs="Times New Roman"/>
          <w:bCs/>
          <w:sz w:val="24"/>
          <w:szCs w:val="24"/>
        </w:rPr>
        <w:t>зайняття</w:t>
      </w:r>
      <w:proofErr w:type="spellEnd"/>
      <w:r w:rsidR="00DF4347" w:rsidRPr="00DF4347">
        <w:rPr>
          <w:rFonts w:ascii="Times New Roman" w:hAnsi="Times New Roman" w:cs="Times New Roman"/>
          <w:bCs/>
          <w:sz w:val="24"/>
          <w:szCs w:val="24"/>
        </w:rPr>
        <w:t xml:space="preserve"> посад </w:t>
      </w:r>
      <w:proofErr w:type="spellStart"/>
      <w:r w:rsidR="00DF4347" w:rsidRPr="00DF4347">
        <w:rPr>
          <w:rFonts w:ascii="Times New Roman" w:hAnsi="Times New Roman" w:cs="Times New Roman"/>
          <w:bCs/>
          <w:sz w:val="24"/>
          <w:szCs w:val="24"/>
        </w:rPr>
        <w:t>керівник</w:t>
      </w:r>
      <w:r w:rsidR="006235E6">
        <w:rPr>
          <w:rFonts w:ascii="Times New Roman" w:hAnsi="Times New Roman" w:cs="Times New Roman"/>
          <w:bCs/>
          <w:sz w:val="24"/>
          <w:szCs w:val="24"/>
          <w:lang w:val="uk-UA"/>
        </w:rPr>
        <w:t>ів</w:t>
      </w:r>
      <w:proofErr w:type="spellEnd"/>
      <w:r w:rsidR="00DF4347" w:rsidRPr="00DF43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F4347" w:rsidRPr="00DF4347">
        <w:rPr>
          <w:rFonts w:ascii="Times New Roman" w:hAnsi="Times New Roman" w:cs="Times New Roman"/>
          <w:bCs/>
          <w:sz w:val="24"/>
          <w:szCs w:val="24"/>
        </w:rPr>
        <w:t>надавач</w:t>
      </w:r>
      <w:r w:rsidR="006235E6">
        <w:rPr>
          <w:rFonts w:ascii="Times New Roman" w:hAnsi="Times New Roman" w:cs="Times New Roman"/>
          <w:bCs/>
          <w:sz w:val="24"/>
          <w:szCs w:val="24"/>
          <w:lang w:val="uk-UA"/>
        </w:rPr>
        <w:t>ів</w:t>
      </w:r>
      <w:proofErr w:type="spellEnd"/>
      <w:r w:rsidR="00DF4347" w:rsidRPr="00DF43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F4347" w:rsidRPr="00DF4347">
        <w:rPr>
          <w:rFonts w:ascii="Times New Roman" w:hAnsi="Times New Roman" w:cs="Times New Roman"/>
          <w:bCs/>
          <w:sz w:val="24"/>
          <w:szCs w:val="24"/>
        </w:rPr>
        <w:t>соціальних</w:t>
      </w:r>
      <w:proofErr w:type="spellEnd"/>
      <w:r w:rsidR="00DF4347" w:rsidRPr="00DF43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F4347" w:rsidRPr="00DF4347">
        <w:rPr>
          <w:rFonts w:ascii="Times New Roman" w:hAnsi="Times New Roman" w:cs="Times New Roman"/>
          <w:bCs/>
          <w:sz w:val="24"/>
          <w:szCs w:val="24"/>
        </w:rPr>
        <w:t>послуг</w:t>
      </w:r>
      <w:proofErr w:type="spellEnd"/>
      <w:r w:rsidR="00DF4347" w:rsidRPr="00DF43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F4347" w:rsidRPr="00DF4347">
        <w:rPr>
          <w:rFonts w:ascii="Times New Roman" w:hAnsi="Times New Roman" w:cs="Times New Roman"/>
          <w:bCs/>
          <w:sz w:val="24"/>
          <w:szCs w:val="24"/>
        </w:rPr>
        <w:t>комунального</w:t>
      </w:r>
      <w:proofErr w:type="spellEnd"/>
      <w:r w:rsidR="00DF4347" w:rsidRPr="00DF4347">
        <w:rPr>
          <w:rFonts w:ascii="Times New Roman" w:hAnsi="Times New Roman" w:cs="Times New Roman"/>
          <w:bCs/>
          <w:sz w:val="24"/>
          <w:szCs w:val="24"/>
        </w:rPr>
        <w:t xml:space="preserve"> сектору м. </w:t>
      </w:r>
      <w:proofErr w:type="spellStart"/>
      <w:r w:rsidR="00DF4347" w:rsidRPr="00DF4347">
        <w:rPr>
          <w:rFonts w:ascii="Times New Roman" w:hAnsi="Times New Roman" w:cs="Times New Roman"/>
          <w:bCs/>
          <w:sz w:val="24"/>
          <w:szCs w:val="24"/>
        </w:rPr>
        <w:t>Дружківка</w:t>
      </w:r>
      <w:proofErr w:type="spellEnd"/>
      <w:r w:rsidRPr="001A18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підготовлен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3B67AD" w:rsidRPr="00453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AD" w:rsidRPr="0045359A">
        <w:rPr>
          <w:rFonts w:ascii="Times New Roman" w:hAnsi="Times New Roman" w:cs="Times New Roman"/>
          <w:sz w:val="24"/>
          <w:szCs w:val="24"/>
        </w:rPr>
        <w:t>відділом</w:t>
      </w:r>
      <w:proofErr w:type="spellEnd"/>
      <w:r w:rsidR="003B67AD" w:rsidRPr="00453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організаційної, юридичної роботи та контролю </w:t>
      </w:r>
      <w:proofErr w:type="spellStart"/>
      <w:r w:rsidR="003B67AD" w:rsidRPr="0045359A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="003B67AD" w:rsidRPr="00453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AD" w:rsidRPr="0045359A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="003B67AD" w:rsidRPr="00453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AD" w:rsidRPr="0045359A">
        <w:rPr>
          <w:rFonts w:ascii="Times New Roman" w:hAnsi="Times New Roman" w:cs="Times New Roman"/>
          <w:sz w:val="24"/>
          <w:szCs w:val="24"/>
        </w:rPr>
        <w:t>Дружківської</w:t>
      </w:r>
      <w:proofErr w:type="spellEnd"/>
      <w:r w:rsidR="003B67AD" w:rsidRPr="00453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AD" w:rsidRPr="0045359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3B67AD" w:rsidRPr="0045359A">
        <w:rPr>
          <w:rFonts w:ascii="Times New Roman" w:hAnsi="Times New Roman" w:cs="Times New Roman"/>
          <w:sz w:val="24"/>
          <w:szCs w:val="24"/>
        </w:rPr>
        <w:t xml:space="preserve"> ради</w:t>
      </w:r>
    </w:p>
    <w:p w14:paraId="42C4EE52" w14:textId="77777777" w:rsidR="003B67AD" w:rsidRDefault="003B67AD" w:rsidP="003B6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7F7A1DF" w14:textId="77777777" w:rsidR="00A6227C" w:rsidRPr="00A6227C" w:rsidRDefault="00A6227C" w:rsidP="003B6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2C1B8FA" w14:textId="6E130506" w:rsidR="001C4AFB" w:rsidRPr="007A7950" w:rsidRDefault="00A6227C" w:rsidP="007A7950">
      <w:pPr>
        <w:spacing w:after="0" w:line="240" w:lineRule="auto"/>
        <w:rPr>
          <w:lang w:val="uk-U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3B67AD" w:rsidRPr="00453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AD" w:rsidRPr="0045359A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proofErr w:type="gramEnd"/>
      <w:r w:rsidR="003B67AD" w:rsidRPr="004535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Т.О.СІГОРА</w:t>
      </w:r>
    </w:p>
    <w:sectPr w:rsidR="001C4AFB" w:rsidRPr="007A7950" w:rsidSect="003B67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D0A65"/>
    <w:multiLevelType w:val="hybridMultilevel"/>
    <w:tmpl w:val="F7307F9C"/>
    <w:lvl w:ilvl="0" w:tplc="4DB22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DFE"/>
    <w:rsid w:val="00067906"/>
    <w:rsid w:val="000C6DFE"/>
    <w:rsid w:val="0012686F"/>
    <w:rsid w:val="00193EE3"/>
    <w:rsid w:val="001A18B9"/>
    <w:rsid w:val="001A2C10"/>
    <w:rsid w:val="001C4AFB"/>
    <w:rsid w:val="001D5D27"/>
    <w:rsid w:val="00251169"/>
    <w:rsid w:val="00280336"/>
    <w:rsid w:val="002E1AF2"/>
    <w:rsid w:val="002E7CA4"/>
    <w:rsid w:val="002F3BA5"/>
    <w:rsid w:val="00310D96"/>
    <w:rsid w:val="00377DB3"/>
    <w:rsid w:val="003B5930"/>
    <w:rsid w:val="003B67AD"/>
    <w:rsid w:val="003D0595"/>
    <w:rsid w:val="0042196E"/>
    <w:rsid w:val="0044470C"/>
    <w:rsid w:val="0045359A"/>
    <w:rsid w:val="00470F38"/>
    <w:rsid w:val="00473FA2"/>
    <w:rsid w:val="006235E6"/>
    <w:rsid w:val="00623D1E"/>
    <w:rsid w:val="00646C18"/>
    <w:rsid w:val="006B5087"/>
    <w:rsid w:val="006D44D1"/>
    <w:rsid w:val="006F07DA"/>
    <w:rsid w:val="0074170D"/>
    <w:rsid w:val="007461D4"/>
    <w:rsid w:val="007A7950"/>
    <w:rsid w:val="007E7073"/>
    <w:rsid w:val="008565EE"/>
    <w:rsid w:val="00872405"/>
    <w:rsid w:val="0089499F"/>
    <w:rsid w:val="00905CA5"/>
    <w:rsid w:val="00956CDC"/>
    <w:rsid w:val="009E1225"/>
    <w:rsid w:val="00A243BB"/>
    <w:rsid w:val="00A6227C"/>
    <w:rsid w:val="00A66082"/>
    <w:rsid w:val="00AA3EEE"/>
    <w:rsid w:val="00AA601F"/>
    <w:rsid w:val="00B37B46"/>
    <w:rsid w:val="00BC1591"/>
    <w:rsid w:val="00BE7A68"/>
    <w:rsid w:val="00C32C96"/>
    <w:rsid w:val="00C848D5"/>
    <w:rsid w:val="00C9579E"/>
    <w:rsid w:val="00C97D8A"/>
    <w:rsid w:val="00CF08C0"/>
    <w:rsid w:val="00D10611"/>
    <w:rsid w:val="00D43826"/>
    <w:rsid w:val="00DE47AE"/>
    <w:rsid w:val="00DF4347"/>
    <w:rsid w:val="00E546C1"/>
    <w:rsid w:val="00E67F03"/>
    <w:rsid w:val="00F01B54"/>
    <w:rsid w:val="00F063D4"/>
    <w:rsid w:val="00F15065"/>
    <w:rsid w:val="00F2513E"/>
    <w:rsid w:val="00FB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F30DC"/>
  <w15:docId w15:val="{85E1AE3C-1A04-40E7-A4EA-472F8ABB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A2C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2C1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A18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6">
    <w:name w:val="rvps6"/>
    <w:basedOn w:val="a"/>
    <w:rsid w:val="001A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1A18B9"/>
  </w:style>
  <w:style w:type="paragraph" w:customStyle="1" w:styleId="rvps7">
    <w:name w:val="rvps7"/>
    <w:basedOn w:val="a"/>
    <w:rsid w:val="001A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1A18B9"/>
  </w:style>
  <w:style w:type="paragraph" w:customStyle="1" w:styleId="rvps2">
    <w:name w:val="rvps2"/>
    <w:basedOn w:val="a"/>
    <w:rsid w:val="001A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ий текст"/>
    <w:basedOn w:val="a"/>
    <w:rsid w:val="001A18B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8">
    <w:name w:val="Назва документа"/>
    <w:basedOn w:val="a"/>
    <w:next w:val="a7"/>
    <w:rsid w:val="001A18B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1A18B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671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58-14" TargetMode="External"/><Relationship Id="rId5" Type="http://schemas.openxmlformats.org/officeDocument/2006/relationships/hyperlink" Target="https://zakon.rada.gov.ua/laws/show/2671-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Анастасия</dc:creator>
  <cp:keywords/>
  <dc:description/>
  <cp:lastModifiedBy>ispolkom_3</cp:lastModifiedBy>
  <cp:revision>2</cp:revision>
  <cp:lastPrinted>2020-05-14T05:02:00Z</cp:lastPrinted>
  <dcterms:created xsi:type="dcterms:W3CDTF">2020-05-19T08:17:00Z</dcterms:created>
  <dcterms:modified xsi:type="dcterms:W3CDTF">2020-05-19T08:17:00Z</dcterms:modified>
</cp:coreProperties>
</file>